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F9BB" w14:textId="77777777" w:rsidR="007D7A13" w:rsidRDefault="007D7A13">
      <w:pPr>
        <w:spacing w:line="360" w:lineRule="auto"/>
        <w:jc w:val="both"/>
        <w:rPr>
          <w:rFonts w:hint="eastAsia"/>
        </w:rPr>
      </w:pPr>
    </w:p>
    <w:p w14:paraId="00A16F00" w14:textId="77777777" w:rsidR="007D7A13" w:rsidRDefault="00000000">
      <w:pPr>
        <w:spacing w:line="360" w:lineRule="auto"/>
        <w:jc w:val="both"/>
        <w:rPr>
          <w:rFonts w:hint="eastAsia"/>
        </w:rPr>
      </w:pPr>
      <w:bookmarkStart w:id="0" w:name="OLE_LINK36"/>
      <w:bookmarkStart w:id="1" w:name="OLE_LINK34"/>
      <w:bookmarkStart w:id="2" w:name="OLE_LINK51"/>
      <w:bookmarkStart w:id="3" w:name="OLE_LINK47"/>
      <w:bookmarkStart w:id="4" w:name="OLE_LINK55"/>
      <w:bookmarkStart w:id="5" w:name="OLE_LINK12"/>
      <w:bookmarkStart w:id="6" w:name="OLE_LINK11"/>
      <w:r>
        <w:rPr>
          <w:noProof/>
        </w:rPr>
        <w:drawing>
          <wp:inline distT="0" distB="0" distL="0" distR="0" wp14:anchorId="27F436A8" wp14:editId="5EE19895">
            <wp:extent cx="3235960" cy="4389120"/>
            <wp:effectExtent l="0" t="0" r="2540" b="0"/>
            <wp:docPr id="15053581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58176"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35960" cy="4389120"/>
                    </a:xfrm>
                    <a:prstGeom prst="rect">
                      <a:avLst/>
                    </a:prstGeom>
                    <a:noFill/>
                    <a:ln>
                      <a:noFill/>
                    </a:ln>
                  </pic:spPr>
                </pic:pic>
              </a:graphicData>
            </a:graphic>
          </wp:inline>
        </w:drawing>
      </w:r>
    </w:p>
    <w:p w14:paraId="4C2C1469" w14:textId="77777777" w:rsidR="007D7A13" w:rsidRDefault="00000000">
      <w:pPr>
        <w:spacing w:line="360" w:lineRule="auto"/>
        <w:jc w:val="both"/>
        <w:rPr>
          <w:rFonts w:hint="eastAsia"/>
        </w:rPr>
      </w:pPr>
      <w:bookmarkStart w:id="7" w:name="OLE_LINK83"/>
      <w:bookmarkStart w:id="8" w:name="OLE_LINK72"/>
      <w:bookmarkStart w:id="9" w:name="OLE_LINK33"/>
      <w:bookmarkStart w:id="10" w:name="OLE_LINK7"/>
      <w:bookmarkStart w:id="11" w:name="OLE_LINK86"/>
      <w:r>
        <w:rPr>
          <w:rFonts w:hint="eastAsia"/>
        </w:rPr>
        <w:t>中国化纤手机报2026年第20期（总第</w:t>
      </w:r>
      <w:bookmarkEnd w:id="0"/>
      <w:bookmarkEnd w:id="1"/>
      <w:r>
        <w:t>7</w:t>
      </w:r>
      <w:r>
        <w:rPr>
          <w:rFonts w:hint="eastAsia"/>
        </w:rPr>
        <w:t>90期</w:t>
      </w:r>
      <w:bookmarkEnd w:id="2"/>
      <w:bookmarkEnd w:id="3"/>
      <w:bookmarkEnd w:id="4"/>
      <w:bookmarkEnd w:id="5"/>
      <w:bookmarkEnd w:id="6"/>
      <w:r>
        <w:rPr>
          <w:rFonts w:hint="eastAsia"/>
        </w:rPr>
        <w:t>）</w:t>
      </w:r>
    </w:p>
    <w:bookmarkEnd w:id="7"/>
    <w:bookmarkEnd w:id="8"/>
    <w:bookmarkEnd w:id="9"/>
    <w:bookmarkEnd w:id="10"/>
    <w:bookmarkEnd w:id="11"/>
    <w:p w14:paraId="5217EFF0" w14:textId="77777777" w:rsidR="007D7A13" w:rsidRDefault="007D7A13">
      <w:pPr>
        <w:spacing w:line="360" w:lineRule="auto"/>
        <w:jc w:val="both"/>
        <w:rPr>
          <w:rFonts w:hint="eastAsia"/>
        </w:rPr>
      </w:pPr>
    </w:p>
    <w:p w14:paraId="7B5CAFC9" w14:textId="77777777" w:rsidR="007D7A13" w:rsidRDefault="00000000">
      <w:pPr>
        <w:spacing w:line="360" w:lineRule="auto"/>
        <w:jc w:val="both"/>
        <w:rPr>
          <w:rFonts w:hint="eastAsia"/>
        </w:rPr>
      </w:pPr>
      <w:r>
        <w:rPr>
          <w:rFonts w:hint="eastAsia"/>
        </w:rPr>
        <w:t>2026年5月28日 星期四</w:t>
      </w:r>
    </w:p>
    <w:p w14:paraId="2DD0BDE9" w14:textId="77777777" w:rsidR="007D7A13" w:rsidRDefault="00000000">
      <w:pPr>
        <w:spacing w:line="360" w:lineRule="auto"/>
        <w:jc w:val="both"/>
        <w:rPr>
          <w:rFonts w:hint="eastAsia"/>
        </w:rPr>
      </w:pPr>
      <w:r>
        <w:rPr>
          <w:rFonts w:hint="eastAsia"/>
        </w:rPr>
        <w:t>主办：中国化学纤维工业协会</w:t>
      </w:r>
    </w:p>
    <w:p w14:paraId="3C127248" w14:textId="77777777" w:rsidR="007D7A13" w:rsidRDefault="00000000">
      <w:pPr>
        <w:spacing w:line="360" w:lineRule="auto"/>
        <w:jc w:val="both"/>
        <w:rPr>
          <w:rFonts w:hint="eastAsia"/>
        </w:rPr>
      </w:pPr>
      <w:r>
        <w:rPr>
          <w:rFonts w:hint="eastAsia"/>
        </w:rPr>
        <w:t>协办：</w:t>
      </w:r>
      <w:proofErr w:type="gramStart"/>
      <w:r>
        <w:rPr>
          <w:rFonts w:hint="eastAsia"/>
        </w:rPr>
        <w:t>隆众资讯</w:t>
      </w:r>
      <w:proofErr w:type="gramEnd"/>
    </w:p>
    <w:p w14:paraId="2AB6F772" w14:textId="77777777" w:rsidR="007D7A13" w:rsidRDefault="00000000">
      <w:pPr>
        <w:spacing w:line="360" w:lineRule="auto"/>
        <w:jc w:val="both"/>
        <w:rPr>
          <w:rFonts w:hint="eastAsia"/>
        </w:rPr>
      </w:pPr>
      <w:r>
        <w:rPr>
          <w:rFonts w:hint="eastAsia"/>
        </w:rPr>
        <w:t>欢迎浏览</w:t>
      </w:r>
    </w:p>
    <w:p w14:paraId="483F883C" w14:textId="77777777" w:rsidR="007D7A13" w:rsidRDefault="00000000">
      <w:pPr>
        <w:spacing w:line="360" w:lineRule="auto"/>
        <w:jc w:val="both"/>
        <w:rPr>
          <w:rFonts w:hint="eastAsia"/>
        </w:rPr>
      </w:pPr>
      <w:r>
        <w:rPr>
          <w:rFonts w:hint="eastAsia"/>
        </w:rPr>
        <w:t>http://www.ccfa.com.cn</w:t>
      </w:r>
    </w:p>
    <w:p w14:paraId="485A4C00" w14:textId="77777777" w:rsidR="007D7A13" w:rsidRDefault="00000000">
      <w:pPr>
        <w:spacing w:line="360" w:lineRule="auto"/>
        <w:jc w:val="both"/>
        <w:rPr>
          <w:rFonts w:hint="eastAsia"/>
        </w:rPr>
      </w:pPr>
      <w:hyperlink r:id="rId9" w:history="1">
        <w:bookmarkStart w:id="12" w:name="OLE_LINK2"/>
        <w:r>
          <w:rPr>
            <w:rStyle w:val="af3"/>
            <w:rFonts w:hint="eastAsia"/>
          </w:rPr>
          <w:t>h</w:t>
        </w:r>
        <w:bookmarkEnd w:id="12"/>
        <w:r>
          <w:rPr>
            <w:rStyle w:val="af3"/>
            <w:rFonts w:hint="eastAsia"/>
          </w:rPr>
          <w:t>ttp://</w:t>
        </w:r>
        <w:r>
          <w:t xml:space="preserve"> fiber.oilchem.net/</w:t>
        </w:r>
      </w:hyperlink>
    </w:p>
    <w:p w14:paraId="4B226C8C" w14:textId="77777777" w:rsidR="007D7A13" w:rsidRDefault="007D7A13">
      <w:pPr>
        <w:spacing w:line="360" w:lineRule="auto"/>
        <w:jc w:val="both"/>
        <w:rPr>
          <w:rFonts w:hint="eastAsia"/>
        </w:rPr>
      </w:pPr>
    </w:p>
    <w:p w14:paraId="02AB1AD1" w14:textId="77777777" w:rsidR="007D7A13" w:rsidRDefault="00000000">
      <w:pPr>
        <w:spacing w:line="360" w:lineRule="auto"/>
        <w:jc w:val="both"/>
        <w:rPr>
          <w:rFonts w:hint="eastAsia"/>
        </w:rPr>
      </w:pPr>
      <w:bookmarkStart w:id="13" w:name="_Hlk6545252"/>
      <w:r>
        <w:rPr>
          <w:rFonts w:hint="eastAsia"/>
        </w:rPr>
        <w:t>【本期导读】</w:t>
      </w:r>
    </w:p>
    <w:p w14:paraId="7930833D" w14:textId="77777777" w:rsidR="007D7A13" w:rsidRDefault="00000000">
      <w:pPr>
        <w:spacing w:line="360" w:lineRule="auto"/>
        <w:rPr>
          <w:rFonts w:hint="eastAsia"/>
        </w:rPr>
      </w:pPr>
      <w:r>
        <w:rPr>
          <w:rFonts w:hint="eastAsia"/>
        </w:rPr>
        <w:t>●探寻丙纶产业变革的关键技术方向</w:t>
      </w:r>
    </w:p>
    <w:p w14:paraId="5527A7A8" w14:textId="77777777" w:rsidR="007D7A13" w:rsidRDefault="00000000">
      <w:pPr>
        <w:widowControl w:val="0"/>
        <w:spacing w:line="360" w:lineRule="auto"/>
        <w:jc w:val="both"/>
        <w:rPr>
          <w:rFonts w:hint="eastAsia"/>
        </w:rPr>
      </w:pPr>
      <w:r>
        <w:rPr>
          <w:rFonts w:hint="eastAsia"/>
        </w:rPr>
        <w:t>●</w:t>
      </w:r>
      <w:r>
        <w:t>郑州商品交易所聚酯期货板块正式引入境外交易者</w:t>
      </w:r>
    </w:p>
    <w:p w14:paraId="6D57C98C" w14:textId="77777777" w:rsidR="007D7A13" w:rsidRDefault="00000000">
      <w:pPr>
        <w:spacing w:line="360" w:lineRule="auto"/>
        <w:rPr>
          <w:rFonts w:hint="eastAsia"/>
        </w:rPr>
      </w:pPr>
      <w:r>
        <w:rPr>
          <w:rFonts w:hint="eastAsia"/>
        </w:rPr>
        <w:t>●</w:t>
      </w:r>
      <w:r>
        <w:t>神马股份开建全国首座尼龙66帘子布“黑灯工厂”</w:t>
      </w:r>
    </w:p>
    <w:p w14:paraId="5BDBE0D1" w14:textId="77777777" w:rsidR="007D7A13" w:rsidRDefault="00000000">
      <w:pPr>
        <w:spacing w:line="360" w:lineRule="auto"/>
        <w:rPr>
          <w:rFonts w:hint="eastAsia"/>
        </w:rPr>
      </w:pPr>
      <w:r>
        <w:rPr>
          <w:rFonts w:hint="eastAsia"/>
        </w:rPr>
        <w:lastRenderedPageBreak/>
        <w:t>●</w:t>
      </w:r>
      <w:r>
        <w:t>新疆申泰100万吨聚酯项目建设加速</w:t>
      </w:r>
    </w:p>
    <w:p w14:paraId="1D4C8D91" w14:textId="77777777" w:rsidR="007D7A13" w:rsidRDefault="00000000">
      <w:pPr>
        <w:spacing w:line="360" w:lineRule="auto"/>
        <w:rPr>
          <w:rFonts w:hint="eastAsia"/>
        </w:rPr>
      </w:pPr>
      <w:r>
        <w:rPr>
          <w:rFonts w:asciiTheme="minorEastAsia" w:eastAsiaTheme="minorEastAsia" w:hAnsiTheme="minorEastAsia" w:hint="eastAsia"/>
        </w:rPr>
        <w:t>●</w:t>
      </w:r>
      <w:r>
        <w:rPr>
          <w:rFonts w:hint="eastAsia"/>
        </w:rPr>
        <w:t>关于征集2026年度纺织行业先进适用技术成果的通知</w:t>
      </w:r>
    </w:p>
    <w:p w14:paraId="1CDFACC6" w14:textId="77777777" w:rsidR="007D7A13" w:rsidRDefault="00000000">
      <w:pPr>
        <w:spacing w:line="360" w:lineRule="auto"/>
        <w:rPr>
          <w:rFonts w:hint="eastAsia"/>
        </w:rPr>
      </w:pPr>
      <w:r>
        <w:rPr>
          <w:rFonts w:hint="eastAsia"/>
        </w:rPr>
        <w:t>●国务院常务会：研究推进全国统一大市场建设有关工作</w:t>
      </w:r>
    </w:p>
    <w:p w14:paraId="4BF3EB24" w14:textId="77777777" w:rsidR="007D7A13" w:rsidRDefault="00000000">
      <w:pPr>
        <w:spacing w:line="360" w:lineRule="auto"/>
        <w:rPr>
          <w:rFonts w:hint="eastAsia"/>
        </w:rPr>
      </w:pPr>
      <w:r>
        <w:rPr>
          <w:rFonts w:hint="eastAsia"/>
        </w:rPr>
        <w:t>●</w:t>
      </w:r>
      <w:r>
        <w:t>新型细菌纤维素纤维强度堪比金属</w:t>
      </w:r>
    </w:p>
    <w:p w14:paraId="67909B4B" w14:textId="77777777" w:rsidR="007D7A13" w:rsidRDefault="007D7A13">
      <w:pPr>
        <w:adjustRightInd w:val="0"/>
        <w:snapToGrid w:val="0"/>
        <w:spacing w:line="360" w:lineRule="auto"/>
        <w:rPr>
          <w:rFonts w:hint="eastAsia"/>
        </w:rPr>
      </w:pPr>
    </w:p>
    <w:p w14:paraId="31A27692" w14:textId="77777777" w:rsidR="007D7A13" w:rsidRDefault="00000000">
      <w:pPr>
        <w:widowControl w:val="0"/>
        <w:spacing w:line="360" w:lineRule="auto"/>
        <w:jc w:val="both"/>
        <w:rPr>
          <w:rFonts w:hint="eastAsia"/>
        </w:rPr>
      </w:pPr>
      <w:bookmarkStart w:id="14" w:name="_Hlk6545290"/>
      <w:bookmarkEnd w:id="13"/>
      <w:r>
        <w:rPr>
          <w:rFonts w:hint="eastAsia"/>
        </w:rPr>
        <w:t>【行业动态】</w:t>
      </w:r>
    </w:p>
    <w:p w14:paraId="40AB8F36" w14:textId="77777777" w:rsidR="007D7A13" w:rsidRDefault="00000000">
      <w:pPr>
        <w:spacing w:line="360" w:lineRule="auto"/>
        <w:rPr>
          <w:rFonts w:hint="eastAsia"/>
        </w:rPr>
      </w:pPr>
      <w:r>
        <w:rPr>
          <w:rFonts w:hint="eastAsia"/>
        </w:rPr>
        <w:t>●探寻丙纶产业变革的关键技术方向</w:t>
      </w:r>
    </w:p>
    <w:p w14:paraId="10A1F219" w14:textId="77777777" w:rsidR="007D7A13" w:rsidRDefault="00000000">
      <w:pPr>
        <w:adjustRightInd w:val="0"/>
        <w:snapToGrid w:val="0"/>
        <w:spacing w:line="360" w:lineRule="auto"/>
        <w:rPr>
          <w:rFonts w:hint="eastAsia"/>
        </w:rPr>
      </w:pPr>
      <w:r>
        <w:rPr>
          <w:rFonts w:hint="eastAsia"/>
        </w:rPr>
        <w:t xml:space="preserve">-------- </w:t>
      </w:r>
    </w:p>
    <w:p w14:paraId="2FD156A4" w14:textId="77777777" w:rsidR="007D7A13" w:rsidRDefault="00000000">
      <w:pPr>
        <w:spacing w:line="360" w:lineRule="auto"/>
        <w:rPr>
          <w:rFonts w:hint="eastAsia"/>
        </w:rPr>
      </w:pPr>
      <w:r>
        <w:rPr>
          <w:rFonts w:hint="eastAsia"/>
        </w:rPr>
        <w:t>5月27～28日，2026年中国化纤协会丙纶分会年会暨丙纶行业高质量发展论坛在广东揭阳召开。会议由中国化纤协会、广东蒙泰主办，中国化纤协会会长陈新伟、副会长靳高岭，广东蒙泰董事长郭清海，湖北博</w:t>
      </w:r>
      <w:proofErr w:type="gramStart"/>
      <w:r>
        <w:rPr>
          <w:rFonts w:hint="eastAsia"/>
        </w:rPr>
        <w:t>韬</w:t>
      </w:r>
      <w:proofErr w:type="gramEnd"/>
      <w:r>
        <w:rPr>
          <w:rFonts w:hint="eastAsia"/>
        </w:rPr>
        <w:t>总裁张世韬等嘉宾，以及丙纶产业链上下游企业代表齐聚一堂，围绕行业技术突破、应用拓展、需求挖掘、绿色转型等议题深入交流，共谋丙纶产业高质量发展蓝图。期间，中国化纤协会丙纶分会完成换届。湖北博</w:t>
      </w:r>
      <w:proofErr w:type="gramStart"/>
      <w:r>
        <w:rPr>
          <w:rFonts w:hint="eastAsia"/>
        </w:rPr>
        <w:t>韬</w:t>
      </w:r>
      <w:proofErr w:type="gramEnd"/>
      <w:r>
        <w:rPr>
          <w:rFonts w:hint="eastAsia"/>
        </w:rPr>
        <w:t>任新一届分会会长单位，广东蒙泰等10家企业任分会副会长单位，中国化纤协会窦娟任分会秘书长。</w:t>
      </w:r>
    </w:p>
    <w:p w14:paraId="0CF595D7" w14:textId="77777777" w:rsidR="007D7A13" w:rsidRDefault="007D7A13">
      <w:pPr>
        <w:spacing w:line="360" w:lineRule="auto"/>
        <w:rPr>
          <w:rFonts w:hint="eastAsia"/>
        </w:rPr>
      </w:pPr>
    </w:p>
    <w:p w14:paraId="44821ECA" w14:textId="77777777" w:rsidR="007D7A13" w:rsidRDefault="00000000">
      <w:pPr>
        <w:spacing w:line="360" w:lineRule="auto"/>
        <w:rPr>
          <w:rFonts w:hint="eastAsia"/>
        </w:rPr>
      </w:pPr>
      <w:r>
        <w:rPr>
          <w:rFonts w:hint="eastAsia"/>
        </w:rPr>
        <w:t>●</w:t>
      </w:r>
      <w:r>
        <w:t>郑州商品交易所聚酯期货板块正式引入境外交易者</w:t>
      </w:r>
    </w:p>
    <w:p w14:paraId="4EE40260" w14:textId="77777777" w:rsidR="007D7A13" w:rsidRDefault="00000000">
      <w:pPr>
        <w:spacing w:line="360" w:lineRule="auto"/>
        <w:rPr>
          <w:rFonts w:hint="eastAsia"/>
        </w:rPr>
      </w:pPr>
      <w:r>
        <w:rPr>
          <w:rFonts w:hint="eastAsia"/>
        </w:rPr>
        <w:t>--------</w:t>
      </w:r>
    </w:p>
    <w:p w14:paraId="613D74B5" w14:textId="77777777" w:rsidR="007D7A13" w:rsidRDefault="00000000">
      <w:pPr>
        <w:rPr>
          <w:rFonts w:hint="eastAsia"/>
        </w:rPr>
      </w:pPr>
      <w:r>
        <w:t>5月22日，郑州商品交易所聚酯期货板块正式引入境外交易者。此次对外开放涵盖对二甲苯（PX）、瓶片、短</w:t>
      </w:r>
      <w:proofErr w:type="gramStart"/>
      <w:r>
        <w:t>纤</w:t>
      </w:r>
      <w:proofErr w:type="gramEnd"/>
      <w:r>
        <w:t>期货及期权、精对苯二甲酸（PTA）期权7个期货期权品种，加之2018年已实现对外开放的PTA期货，</w:t>
      </w:r>
      <w:r>
        <w:rPr>
          <w:rFonts w:hint="eastAsia"/>
        </w:rPr>
        <w:t>已</w:t>
      </w:r>
      <w:r>
        <w:t>形成“品种齐全、工具完备、覆盖全球”的聚酯产业</w:t>
      </w:r>
      <w:proofErr w:type="gramStart"/>
      <w:r>
        <w:t>链市场</w:t>
      </w:r>
      <w:proofErr w:type="gramEnd"/>
      <w:r>
        <w:t>格局</w:t>
      </w:r>
      <w:r>
        <w:rPr>
          <w:rFonts w:hint="eastAsia"/>
        </w:rPr>
        <w:t>。</w:t>
      </w:r>
      <w:r>
        <w:rPr>
          <w:lang w:bidi="ar"/>
        </w:rPr>
        <w:t>下一步，郑商所将有序扩大期货市场高水平制度型对外开放，提升重要大宗商品的价格影响力；加大聚酯板块全球宣传推介力度，深化市场培育与产业推广，引导境内外企业和投资者积极参与；顺应聚酯产业“出海”的需求，持续优化合约规则，不断提升市场透明度，为境内外企业提供更大便利。</w:t>
      </w:r>
    </w:p>
    <w:p w14:paraId="42CB03C8" w14:textId="77777777" w:rsidR="007D7A13" w:rsidRDefault="007D7A13">
      <w:pPr>
        <w:spacing w:line="360" w:lineRule="auto"/>
        <w:rPr>
          <w:rFonts w:hint="eastAsia"/>
        </w:rPr>
      </w:pPr>
    </w:p>
    <w:p w14:paraId="015CF603" w14:textId="77777777" w:rsidR="007D7A13" w:rsidRDefault="00000000">
      <w:pPr>
        <w:spacing w:line="360" w:lineRule="auto"/>
        <w:rPr>
          <w:rFonts w:hint="eastAsia"/>
        </w:rPr>
      </w:pPr>
      <w:r>
        <w:rPr>
          <w:rFonts w:hint="eastAsia"/>
        </w:rPr>
        <w:t>●</w:t>
      </w:r>
      <w:r>
        <w:t>神马股份开建全国首座尼龙66帘子布“黑灯工厂”</w:t>
      </w:r>
    </w:p>
    <w:p w14:paraId="66568936" w14:textId="77777777" w:rsidR="007D7A13" w:rsidRDefault="00000000">
      <w:pPr>
        <w:spacing w:line="360" w:lineRule="auto"/>
        <w:rPr>
          <w:rFonts w:hint="eastAsia"/>
        </w:rPr>
      </w:pPr>
      <w:r>
        <w:rPr>
          <w:rFonts w:hint="eastAsia"/>
        </w:rPr>
        <w:t>--------</w:t>
      </w:r>
    </w:p>
    <w:p w14:paraId="20DAB855" w14:textId="77777777" w:rsidR="007D7A13" w:rsidRDefault="00000000">
      <w:pPr>
        <w:spacing w:line="360" w:lineRule="auto"/>
        <w:rPr>
          <w:rFonts w:hint="eastAsia"/>
        </w:rPr>
      </w:pPr>
      <w:r>
        <w:rPr>
          <w:rFonts w:hint="eastAsia"/>
        </w:rPr>
        <w:t>近日，神马股份宁东尼龙66高性能浸胶帘子布项目（一期）在宁夏宁东能源化工基地启动前期基础施工。项目建成后将成为全国尼龙66帘子布行业首座“黑灯工厂”。据悉，该项目以“少人化、无人化”为目标，覆盖纺丝、织造、浸</w:t>
      </w:r>
      <w:r>
        <w:rPr>
          <w:rFonts w:hint="eastAsia"/>
        </w:rPr>
        <w:lastRenderedPageBreak/>
        <w:t>胶、物流转运等全流程，依托工业互联网、数字孪生及AI算法系统，实现设备实时监测、工艺自动优化与异常预警，打造“熄灯生产”模式，显著提升生产效率与产品稳定性。</w:t>
      </w:r>
    </w:p>
    <w:p w14:paraId="01DE6069" w14:textId="77777777" w:rsidR="007D7A13" w:rsidRDefault="007D7A13">
      <w:pPr>
        <w:spacing w:line="360" w:lineRule="auto"/>
        <w:rPr>
          <w:rFonts w:hint="eastAsia"/>
        </w:rPr>
      </w:pPr>
    </w:p>
    <w:p w14:paraId="4B255337" w14:textId="77777777" w:rsidR="007D7A13" w:rsidRDefault="00000000">
      <w:pPr>
        <w:spacing w:line="360" w:lineRule="auto"/>
        <w:rPr>
          <w:rFonts w:hint="eastAsia"/>
        </w:rPr>
      </w:pPr>
      <w:r>
        <w:rPr>
          <w:rFonts w:hint="eastAsia"/>
        </w:rPr>
        <w:t>●</w:t>
      </w:r>
      <w:r>
        <w:t>新疆申泰100万吨聚酯项目建设加速</w:t>
      </w:r>
    </w:p>
    <w:p w14:paraId="71F6523A" w14:textId="77777777" w:rsidR="007D7A13" w:rsidRDefault="00000000">
      <w:pPr>
        <w:spacing w:line="360" w:lineRule="auto"/>
        <w:rPr>
          <w:rFonts w:hint="eastAsia"/>
        </w:rPr>
      </w:pPr>
      <w:r>
        <w:rPr>
          <w:rFonts w:hint="eastAsia"/>
        </w:rPr>
        <w:t>--------</w:t>
      </w:r>
    </w:p>
    <w:p w14:paraId="11BD6579" w14:textId="77777777" w:rsidR="007D7A13" w:rsidRDefault="00000000">
      <w:pPr>
        <w:spacing w:line="360" w:lineRule="auto"/>
        <w:rPr>
          <w:rFonts w:hint="eastAsia"/>
        </w:rPr>
      </w:pPr>
      <w:r>
        <w:rPr>
          <w:rFonts w:hint="eastAsia"/>
        </w:rPr>
        <w:t>新疆申泰化纤有限公司年产100万吨聚酯差别化纤维项目一期建设提速，计划6月份全面完成一期主体工程建设，同步启动设备安装调试工作。目前，项目全套生产设备已从江苏太仓启运发往新疆。新疆申泰化纤是由江苏</w:t>
      </w:r>
      <w:proofErr w:type="gramStart"/>
      <w:r>
        <w:rPr>
          <w:rFonts w:hint="eastAsia"/>
        </w:rPr>
        <w:t>申久联合</w:t>
      </w:r>
      <w:proofErr w:type="gramEnd"/>
      <w:r>
        <w:rPr>
          <w:rFonts w:hint="eastAsia"/>
        </w:rPr>
        <w:t>新疆中泰等共同组建</w:t>
      </w:r>
      <w:proofErr w:type="gramStart"/>
      <w:r>
        <w:rPr>
          <w:rFonts w:hint="eastAsia"/>
        </w:rPr>
        <w:t>的链主企业</w:t>
      </w:r>
      <w:proofErr w:type="gramEnd"/>
      <w:r>
        <w:rPr>
          <w:rFonts w:hint="eastAsia"/>
        </w:rPr>
        <w:t>。该项目依托温宿产业园区</w:t>
      </w:r>
      <w:proofErr w:type="gramStart"/>
      <w:r>
        <w:rPr>
          <w:rFonts w:hint="eastAsia"/>
        </w:rPr>
        <w:t>内浙苏石化家纺</w:t>
      </w:r>
      <w:proofErr w:type="gramEnd"/>
      <w:r>
        <w:rPr>
          <w:rFonts w:hint="eastAsia"/>
        </w:rPr>
        <w:t>科技（阿克苏）已有的产业基础，计划分两期建设年产100万吨聚酯差别化纤维项目。其中，一期工程总投资11.7亿元，将江苏申久太仓基地既有50万吨聚酯及纺丝装置整体搬迁至温宿；二期将新建50万吨聚酯差别化生产线。</w:t>
      </w:r>
    </w:p>
    <w:p w14:paraId="29EA83BD" w14:textId="77777777" w:rsidR="007D7A13" w:rsidRDefault="007D7A13">
      <w:pPr>
        <w:spacing w:line="360" w:lineRule="auto"/>
        <w:rPr>
          <w:rFonts w:hint="eastAsia"/>
        </w:rPr>
      </w:pPr>
    </w:p>
    <w:p w14:paraId="24CCA6A7" w14:textId="77777777" w:rsidR="007D7A13" w:rsidRDefault="00000000">
      <w:pPr>
        <w:spacing w:line="360" w:lineRule="auto"/>
        <w:rPr>
          <w:rFonts w:hint="eastAsia"/>
        </w:rPr>
      </w:pPr>
      <w:r>
        <w:rPr>
          <w:rFonts w:hint="eastAsia"/>
        </w:rPr>
        <w:t>●关于征集2026年度纺织行业先进适用技术成果的通知</w:t>
      </w:r>
    </w:p>
    <w:p w14:paraId="5A2228F6" w14:textId="77777777" w:rsidR="007D7A13" w:rsidRDefault="00000000">
      <w:pPr>
        <w:spacing w:line="360" w:lineRule="auto"/>
        <w:rPr>
          <w:rFonts w:hint="eastAsia"/>
        </w:rPr>
      </w:pPr>
      <w:r>
        <w:rPr>
          <w:rFonts w:hint="eastAsia"/>
        </w:rPr>
        <w:t>--------</w:t>
      </w:r>
    </w:p>
    <w:p w14:paraId="6B8A4C77" w14:textId="77777777" w:rsidR="007D7A13" w:rsidRDefault="00000000">
      <w:pPr>
        <w:spacing w:line="360" w:lineRule="auto"/>
        <w:rPr>
          <w:rFonts w:hint="eastAsia"/>
        </w:rPr>
      </w:pPr>
      <w:proofErr w:type="gramStart"/>
      <w:r>
        <w:rPr>
          <w:rFonts w:hint="eastAsia"/>
        </w:rPr>
        <w:t>受工信</w:t>
      </w:r>
      <w:proofErr w:type="gramEnd"/>
      <w:r>
        <w:rPr>
          <w:rFonts w:hint="eastAsia"/>
        </w:rPr>
        <w:t>部科技司委托，中国</w:t>
      </w:r>
      <w:proofErr w:type="gramStart"/>
      <w:r>
        <w:rPr>
          <w:rFonts w:hint="eastAsia"/>
        </w:rPr>
        <w:t>纺联现面向</w:t>
      </w:r>
      <w:proofErr w:type="gramEnd"/>
      <w:r>
        <w:rPr>
          <w:rFonts w:hint="eastAsia"/>
        </w:rPr>
        <w:t>全行业公开征集先进适用技术成果，组织编制《2026年度纺织行业先进适用技术汇编》。征集方向:紧扣“十五五”纺织科技发展布局，重点聚焦先进纺织、绿色纺织、健康纺织、未来纺织四大领域。申报材料报送截止日期为2026年6月26日。申报</w:t>
      </w:r>
      <w:proofErr w:type="gramStart"/>
      <w:r>
        <w:rPr>
          <w:rFonts w:hint="eastAsia"/>
        </w:rPr>
        <w:t>详细要</w:t>
      </w:r>
      <w:proofErr w:type="gramEnd"/>
      <w:r>
        <w:rPr>
          <w:rFonts w:hint="eastAsia"/>
        </w:rPr>
        <w:t>求见中国化纤协会</w:t>
      </w:r>
      <w:proofErr w:type="gramStart"/>
      <w:r>
        <w:rPr>
          <w:rFonts w:hint="eastAsia"/>
        </w:rPr>
        <w:t>微信公众号</w:t>
      </w:r>
      <w:proofErr w:type="gramEnd"/>
      <w:r>
        <w:rPr>
          <w:rFonts w:hint="eastAsia"/>
        </w:rPr>
        <w:t>。</w:t>
      </w:r>
    </w:p>
    <w:p w14:paraId="33A46F09" w14:textId="77777777" w:rsidR="007D7A13" w:rsidRDefault="007D7A13">
      <w:pPr>
        <w:spacing w:line="360" w:lineRule="auto"/>
        <w:rPr>
          <w:rFonts w:hint="eastAsia"/>
        </w:rPr>
      </w:pPr>
    </w:p>
    <w:p w14:paraId="46448536" w14:textId="77777777" w:rsidR="007D7A13" w:rsidRDefault="00000000">
      <w:pPr>
        <w:spacing w:line="360" w:lineRule="auto"/>
        <w:rPr>
          <w:rFonts w:hint="eastAsia"/>
        </w:rPr>
      </w:pPr>
      <w:r>
        <w:rPr>
          <w:rFonts w:hint="eastAsia"/>
        </w:rPr>
        <w:t>【宏观财经】</w:t>
      </w:r>
    </w:p>
    <w:p w14:paraId="4DB73365" w14:textId="77777777" w:rsidR="007D7A13" w:rsidRDefault="00000000">
      <w:pPr>
        <w:spacing w:line="360" w:lineRule="auto"/>
        <w:rPr>
          <w:rFonts w:hint="eastAsia"/>
        </w:rPr>
      </w:pPr>
      <w:r>
        <w:rPr>
          <w:rFonts w:hint="eastAsia"/>
        </w:rPr>
        <w:t>●国务院常务会：研究推进全国统一大市场建设有关工作</w:t>
      </w:r>
    </w:p>
    <w:p w14:paraId="083B8E2D" w14:textId="77777777" w:rsidR="007D7A13" w:rsidRDefault="00000000">
      <w:pPr>
        <w:spacing w:line="360" w:lineRule="auto"/>
        <w:rPr>
          <w:rFonts w:hint="eastAsia"/>
        </w:rPr>
      </w:pPr>
      <w:r>
        <w:rPr>
          <w:rFonts w:hint="eastAsia"/>
        </w:rPr>
        <w:t>--------</w:t>
      </w:r>
    </w:p>
    <w:p w14:paraId="6FC9F7B6" w14:textId="77777777" w:rsidR="007D7A13" w:rsidRDefault="00000000">
      <w:pPr>
        <w:spacing w:line="360" w:lineRule="auto"/>
        <w:rPr>
          <w:rFonts w:hint="eastAsia"/>
        </w:rPr>
      </w:pPr>
      <w:r>
        <w:rPr>
          <w:rFonts w:hint="eastAsia"/>
        </w:rPr>
        <w:t>5月21</w:t>
      </w:r>
      <w:r>
        <w:t>日国务院常务会部署</w:t>
      </w:r>
      <w:r>
        <w:rPr>
          <w:rFonts w:hint="eastAsia"/>
        </w:rPr>
        <w:t>研究推进全国统一大市场建设有关工作。会议指出，建设全国统一大市场是构建新发展格局、推动高质量发展的需要。近年来，全国统一大市场建设取得积极成效和重要进展，但仍需持续用力、久久为功。要纵深推进相关制度建设，进一步完善产权保护、市场准入、公平竞争、</w:t>
      </w:r>
      <w:r>
        <w:rPr>
          <w:rFonts w:hint="eastAsia"/>
        </w:rPr>
        <w:lastRenderedPageBreak/>
        <w:t>社会信用、市场退出等制度，做到有章可循、有法可依。要纵深推进市场设施高标准联通，畅通经济循环，有效降低全社会物流成本。要纵深推进重点领域市场统一，以点带面、点面结合，让群众和企业更加可感可及。要以更大力度打通卡点堵点，破除各种显性和隐性壁垒，充分释放市场活力和潜能。</w:t>
      </w:r>
    </w:p>
    <w:p w14:paraId="3230F721" w14:textId="77777777" w:rsidR="007D7A13" w:rsidRDefault="007D7A13">
      <w:pPr>
        <w:spacing w:line="360" w:lineRule="auto"/>
        <w:rPr>
          <w:rFonts w:hint="eastAsia"/>
        </w:rPr>
      </w:pPr>
    </w:p>
    <w:p w14:paraId="45730D66" w14:textId="77777777" w:rsidR="007D7A13" w:rsidRDefault="00000000">
      <w:pPr>
        <w:spacing w:line="360" w:lineRule="auto"/>
        <w:rPr>
          <w:rFonts w:hint="eastAsia"/>
        </w:rPr>
      </w:pPr>
      <w:r>
        <w:rPr>
          <w:rFonts w:hint="eastAsia"/>
        </w:rPr>
        <w:t>【科技前沿】</w:t>
      </w:r>
    </w:p>
    <w:p w14:paraId="1B858A20" w14:textId="77777777" w:rsidR="007D7A13" w:rsidRDefault="00000000">
      <w:pPr>
        <w:spacing w:line="360" w:lineRule="auto"/>
        <w:jc w:val="both"/>
        <w:rPr>
          <w:rFonts w:hint="eastAsia"/>
        </w:rPr>
      </w:pPr>
      <w:r>
        <w:rPr>
          <w:rFonts w:hint="eastAsia"/>
        </w:rPr>
        <w:t>●</w:t>
      </w:r>
      <w:r>
        <w:t>新型细菌纤维素纤维强度堪比金属</w:t>
      </w:r>
    </w:p>
    <w:p w14:paraId="6D10BEFF" w14:textId="77777777" w:rsidR="007D7A13" w:rsidRDefault="00000000">
      <w:pPr>
        <w:widowControl w:val="0"/>
        <w:spacing w:line="360" w:lineRule="auto"/>
        <w:jc w:val="both"/>
        <w:rPr>
          <w:rFonts w:hint="eastAsia"/>
        </w:rPr>
      </w:pPr>
      <w:r>
        <w:t>--------</w:t>
      </w:r>
    </w:p>
    <w:p w14:paraId="367C2084" w14:textId="7A4694EF" w:rsidR="007D7A13" w:rsidRDefault="00000000">
      <w:pPr>
        <w:spacing w:line="360" w:lineRule="auto"/>
        <w:jc w:val="both"/>
        <w:rPr>
          <w:rFonts w:hint="eastAsia"/>
        </w:rPr>
      </w:pPr>
      <w:r>
        <w:rPr>
          <w:rFonts w:hint="eastAsia"/>
        </w:rPr>
        <w:t>美国莱斯大学和休斯顿大学团队开发出旋转生物反应器，引导细菌定向排列纤维素纳米纤维。通常这些细菌产出的纤维是随机堆叠的，强度有限。在受控流场中，纳米级纤维素纤维被精确对齐成片，拉伸强度达到436MPa。加入氮化硼纳米片后，强度进一步提升到553MPa，散热速度是对照样品的3倍。可以在合成过程中加入各种纳米添加剂，针对不同用途定制性能。最终产物同时具备高强度、柔韧、可折叠、透明和环保的特性，潜在应用覆盖结构材料、热管理、包装、纺织品、绿色电子和储能。</w:t>
      </w:r>
    </w:p>
    <w:p w14:paraId="52F846BD" w14:textId="77777777" w:rsidR="007D7A13" w:rsidRDefault="007D7A13">
      <w:pPr>
        <w:spacing w:line="360" w:lineRule="auto"/>
        <w:rPr>
          <w:rFonts w:hint="eastAsia"/>
        </w:rPr>
      </w:pPr>
    </w:p>
    <w:p w14:paraId="19BE91E3" w14:textId="77777777" w:rsidR="007D7A13" w:rsidRDefault="00000000">
      <w:pPr>
        <w:spacing w:line="360" w:lineRule="auto"/>
        <w:jc w:val="both"/>
        <w:rPr>
          <w:rFonts w:hint="eastAsia"/>
        </w:rPr>
      </w:pPr>
      <w:bookmarkStart w:id="15" w:name="_Hlk6545358"/>
      <w:bookmarkEnd w:id="14"/>
      <w:r>
        <w:rPr>
          <w:rFonts w:hint="eastAsia"/>
        </w:rPr>
        <w:t>【卓越读书会】</w:t>
      </w:r>
    </w:p>
    <w:p w14:paraId="791C449F" w14:textId="77777777" w:rsidR="007D7A13" w:rsidRDefault="00000000">
      <w:pPr>
        <w:spacing w:line="360" w:lineRule="auto"/>
        <w:rPr>
          <w:rFonts w:hint="eastAsia"/>
        </w:rPr>
      </w:pPr>
      <w:r>
        <w:rPr>
          <w:rFonts w:hint="eastAsia"/>
        </w:rPr>
        <w:t>读书，正是这样一项体验人生的途径，一种向内探察的方式，一条向外超脱的出路。读书，一种生活方式，开启无限可能。</w:t>
      </w:r>
    </w:p>
    <w:p w14:paraId="006AC9F4" w14:textId="77777777" w:rsidR="007D7A13" w:rsidRDefault="00000000">
      <w:pPr>
        <w:spacing w:line="360" w:lineRule="auto"/>
        <w:rPr>
          <w:rFonts w:hint="eastAsia"/>
        </w:rPr>
      </w:pPr>
      <w:r>
        <w:rPr>
          <w:rFonts w:ascii="Times New Roman" w:hAnsi="Times New Roman" w:cs="Times New Roman" w:hint="eastAsia"/>
        </w:rPr>
        <w:t>--------</w:t>
      </w:r>
      <w:r>
        <w:rPr>
          <w:rFonts w:hint="eastAsia"/>
        </w:rPr>
        <w:t xml:space="preserve"> 娜恩·谢泼德《活山》（文汇出版社，</w:t>
      </w:r>
      <w:r>
        <w:t>2025年）</w:t>
      </w:r>
    </w:p>
    <w:p w14:paraId="1BD238C9" w14:textId="77777777" w:rsidR="007D7A13" w:rsidRDefault="007D7A13">
      <w:pPr>
        <w:spacing w:line="360" w:lineRule="auto"/>
        <w:rPr>
          <w:rFonts w:hint="eastAsia"/>
        </w:rPr>
      </w:pPr>
    </w:p>
    <w:p w14:paraId="6AD931C3" w14:textId="77777777" w:rsidR="007D7A13" w:rsidRDefault="00000000">
      <w:pPr>
        <w:widowControl w:val="0"/>
        <w:spacing w:line="360" w:lineRule="auto"/>
        <w:jc w:val="both"/>
        <w:rPr>
          <w:rFonts w:hint="eastAsia"/>
        </w:rPr>
      </w:pPr>
      <w:r>
        <w:rPr>
          <w:rFonts w:hint="eastAsia"/>
        </w:rPr>
        <w:t>【市场快讯】</w:t>
      </w:r>
    </w:p>
    <w:p w14:paraId="2956FAC4" w14:textId="77777777" w:rsidR="007D7A13" w:rsidRDefault="00000000">
      <w:pPr>
        <w:spacing w:line="360" w:lineRule="auto"/>
        <w:jc w:val="both"/>
        <w:rPr>
          <w:rFonts w:hint="eastAsia"/>
        </w:rPr>
      </w:pPr>
      <w:r>
        <w:rPr>
          <w:rFonts w:hint="eastAsia"/>
        </w:rPr>
        <w:t>●锦纶压光面料</w:t>
      </w:r>
    </w:p>
    <w:p w14:paraId="08DF093F" w14:textId="77777777" w:rsidR="007D7A13" w:rsidRDefault="00000000">
      <w:pPr>
        <w:widowControl w:val="0"/>
        <w:spacing w:line="360" w:lineRule="auto"/>
        <w:jc w:val="both"/>
        <w:rPr>
          <w:rFonts w:hint="eastAsia"/>
        </w:rPr>
      </w:pPr>
      <w:r>
        <w:t>--------</w:t>
      </w:r>
    </w:p>
    <w:p w14:paraId="6F7279C5" w14:textId="4AB6ADE8" w:rsidR="007D7A13" w:rsidRDefault="00000000">
      <w:pPr>
        <w:spacing w:line="360" w:lineRule="auto"/>
        <w:jc w:val="both"/>
        <w:rPr>
          <w:rFonts w:hint="eastAsia"/>
        </w:rPr>
      </w:pPr>
      <w:r>
        <w:rPr>
          <w:rFonts w:hint="eastAsia"/>
        </w:rPr>
        <w:t>该面料采用15D锦纶66，选用平纹组织、密度为500T，在喷水织机上织造，先后经过预处理、染色、压光等多道工艺深加工而成。其具有亲肤绒感、防风能力强等优点。此面料幅宽为150cm，克重为60g/平方米，现市场批发价每米在10.80元左右。其有粉红色、绿色、军绿色、黑色、浅紫色、咖啡色等，可制作防晒夹克衫、高档羽绒服等。</w:t>
      </w:r>
    </w:p>
    <w:p w14:paraId="15B66A23" w14:textId="77777777" w:rsidR="007D7A13" w:rsidRDefault="007D7A13">
      <w:pPr>
        <w:spacing w:line="360" w:lineRule="auto"/>
        <w:jc w:val="both"/>
        <w:rPr>
          <w:rFonts w:hint="eastAsia"/>
        </w:rPr>
      </w:pPr>
    </w:p>
    <w:p w14:paraId="12128607" w14:textId="77777777" w:rsidR="007D7A13" w:rsidRDefault="00000000">
      <w:pPr>
        <w:spacing w:line="360" w:lineRule="auto"/>
        <w:jc w:val="both"/>
        <w:rPr>
          <w:rFonts w:hint="eastAsia"/>
        </w:rPr>
      </w:pPr>
      <w:r>
        <w:rPr>
          <w:rFonts w:hint="eastAsia"/>
        </w:rPr>
        <w:t>【现货价格】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145"/>
        <w:gridCol w:w="661"/>
      </w:tblGrid>
      <w:tr w:rsidR="00354AC6" w:rsidRPr="0071719D" w14:paraId="23294AAE" w14:textId="77777777" w:rsidTr="0071719D">
        <w:trPr>
          <w:trHeight w:val="375"/>
        </w:trPr>
        <w:tc>
          <w:tcPr>
            <w:tcW w:w="0" w:type="auto"/>
            <w:vAlign w:val="center"/>
          </w:tcPr>
          <w:p w14:paraId="66D4CE23" w14:textId="22B7AD64" w:rsidR="00354AC6" w:rsidRPr="0071719D" w:rsidRDefault="00354AC6" w:rsidP="0071719D">
            <w:pPr>
              <w:adjustRightInd w:val="0"/>
              <w:snapToGrid w:val="0"/>
              <w:jc w:val="center"/>
              <w:rPr>
                <w:rFonts w:ascii="微软雅黑 Light" w:eastAsia="微软雅黑 Light" w:hAnsi="微软雅黑 Light" w:hint="eastAsia"/>
                <w:b/>
                <w:bCs/>
                <w:sz w:val="21"/>
                <w:szCs w:val="21"/>
              </w:rPr>
            </w:pPr>
            <w:r w:rsidRPr="0071719D">
              <w:rPr>
                <w:rFonts w:ascii="微软雅黑 Light" w:eastAsia="微软雅黑 Light" w:hAnsi="微软雅黑 Light" w:hint="eastAsia"/>
                <w:b/>
                <w:bCs/>
                <w:sz w:val="21"/>
                <w:szCs w:val="21"/>
              </w:rPr>
              <w:t xml:space="preserve">品种名称  </w:t>
            </w:r>
          </w:p>
        </w:tc>
        <w:tc>
          <w:tcPr>
            <w:tcW w:w="0" w:type="auto"/>
            <w:vAlign w:val="center"/>
          </w:tcPr>
          <w:p w14:paraId="0CF4F6CD" w14:textId="5014F91F" w:rsidR="00354AC6" w:rsidRPr="0071719D" w:rsidRDefault="00354AC6" w:rsidP="0071719D">
            <w:pPr>
              <w:adjustRightInd w:val="0"/>
              <w:snapToGrid w:val="0"/>
              <w:jc w:val="center"/>
              <w:rPr>
                <w:rFonts w:ascii="微软雅黑 Light" w:eastAsia="微软雅黑 Light" w:hAnsi="微软雅黑 Light" w:hint="eastAsia"/>
                <w:b/>
                <w:bCs/>
                <w:sz w:val="21"/>
                <w:szCs w:val="21"/>
              </w:rPr>
            </w:pPr>
            <w:r w:rsidRPr="0071719D">
              <w:rPr>
                <w:rFonts w:ascii="微软雅黑 Light" w:eastAsia="微软雅黑 Light" w:hAnsi="微软雅黑 Light" w:hint="eastAsia"/>
                <w:b/>
                <w:bCs/>
                <w:color w:val="000000"/>
                <w:sz w:val="21"/>
                <w:szCs w:val="21"/>
              </w:rPr>
              <w:t>5月28日</w:t>
            </w:r>
            <w:r w:rsidR="00342FE9" w:rsidRPr="0071719D">
              <w:rPr>
                <w:rFonts w:ascii="微软雅黑 Light" w:eastAsia="微软雅黑 Light" w:hAnsi="微软雅黑 Light" w:hint="eastAsia"/>
                <w:b/>
                <w:bCs/>
                <w:color w:val="000000"/>
                <w:sz w:val="21"/>
                <w:szCs w:val="21"/>
              </w:rPr>
              <w:t xml:space="preserve">  </w:t>
            </w:r>
          </w:p>
        </w:tc>
        <w:tc>
          <w:tcPr>
            <w:tcW w:w="0" w:type="auto"/>
            <w:vAlign w:val="center"/>
          </w:tcPr>
          <w:p w14:paraId="7A763056" w14:textId="77777777" w:rsidR="00354AC6" w:rsidRPr="0071719D" w:rsidRDefault="00354AC6" w:rsidP="0071719D">
            <w:pPr>
              <w:adjustRightInd w:val="0"/>
              <w:snapToGrid w:val="0"/>
              <w:jc w:val="center"/>
              <w:rPr>
                <w:rFonts w:ascii="微软雅黑 Light" w:eastAsia="微软雅黑 Light" w:hAnsi="微软雅黑 Light" w:hint="eastAsia"/>
                <w:b/>
                <w:bCs/>
                <w:sz w:val="21"/>
                <w:szCs w:val="21"/>
              </w:rPr>
            </w:pPr>
            <w:r w:rsidRPr="0071719D">
              <w:rPr>
                <w:rFonts w:ascii="微软雅黑 Light" w:eastAsia="微软雅黑 Light" w:hAnsi="微软雅黑 Light" w:hint="eastAsia"/>
                <w:b/>
                <w:bCs/>
                <w:color w:val="000000"/>
                <w:sz w:val="21"/>
                <w:szCs w:val="21"/>
              </w:rPr>
              <w:t>涨跌</w:t>
            </w:r>
          </w:p>
        </w:tc>
      </w:tr>
      <w:tr w:rsidR="00354AC6" w:rsidRPr="0071719D" w14:paraId="67592483" w14:textId="77777777" w:rsidTr="0071719D">
        <w:trPr>
          <w:trHeight w:val="285"/>
        </w:trPr>
        <w:tc>
          <w:tcPr>
            <w:tcW w:w="0" w:type="auto"/>
            <w:noWrap/>
            <w:vAlign w:val="bottom"/>
          </w:tcPr>
          <w:p w14:paraId="0222BD5F" w14:textId="03BBEF21"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PX CFR中国  </w:t>
            </w:r>
          </w:p>
        </w:tc>
        <w:tc>
          <w:tcPr>
            <w:tcW w:w="0" w:type="auto"/>
            <w:vAlign w:val="bottom"/>
          </w:tcPr>
          <w:p w14:paraId="09C795EB" w14:textId="2AF46DBE" w:rsidR="00354AC6" w:rsidRPr="0071719D" w:rsidRDefault="00354AC6" w:rsidP="0071719D">
            <w:pPr>
              <w:adjustRightInd w:val="0"/>
              <w:snapToGrid w:val="0"/>
              <w:jc w:val="center"/>
              <w:textAlignment w:val="bottom"/>
              <w:rPr>
                <w:rFonts w:ascii="微软雅黑 Light" w:eastAsia="微软雅黑 Light" w:hAnsi="微软雅黑 Light" w:hint="eastAsia"/>
                <w:sz w:val="21"/>
                <w:szCs w:val="21"/>
                <w:highlight w:val="yellow"/>
              </w:rPr>
            </w:pPr>
            <w:r w:rsidRPr="0071719D">
              <w:rPr>
                <w:rFonts w:ascii="微软雅黑 Light" w:eastAsia="微软雅黑 Light" w:hAnsi="微软雅黑 Light" w:hint="eastAsia"/>
                <w:color w:val="000000"/>
                <w:sz w:val="21"/>
                <w:szCs w:val="21"/>
              </w:rPr>
              <w:t>休市</w:t>
            </w:r>
            <w:r w:rsidR="00342FE9" w:rsidRPr="0071719D">
              <w:rPr>
                <w:rFonts w:ascii="微软雅黑 Light" w:eastAsia="微软雅黑 Light" w:hAnsi="微软雅黑 Light" w:hint="eastAsia"/>
                <w:color w:val="000000"/>
                <w:sz w:val="21"/>
                <w:szCs w:val="21"/>
              </w:rPr>
              <w:t xml:space="preserve">  </w:t>
            </w:r>
          </w:p>
        </w:tc>
        <w:tc>
          <w:tcPr>
            <w:tcW w:w="0" w:type="auto"/>
            <w:noWrap/>
            <w:vAlign w:val="center"/>
          </w:tcPr>
          <w:p w14:paraId="4BFA95FF"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sz w:val="21"/>
                <w:szCs w:val="21"/>
              </w:rPr>
            </w:pPr>
            <w:r w:rsidRPr="0071719D">
              <w:rPr>
                <w:rFonts w:ascii="微软雅黑 Light" w:eastAsia="微软雅黑 Light" w:hAnsi="微软雅黑 Light" w:hint="eastAsia"/>
                <w:color w:val="000000"/>
                <w:sz w:val="21"/>
                <w:szCs w:val="21"/>
              </w:rPr>
              <w:t>--</w:t>
            </w:r>
          </w:p>
        </w:tc>
      </w:tr>
      <w:tr w:rsidR="00354AC6" w:rsidRPr="0071719D" w14:paraId="39152423" w14:textId="77777777" w:rsidTr="0071719D">
        <w:trPr>
          <w:trHeight w:val="285"/>
        </w:trPr>
        <w:tc>
          <w:tcPr>
            <w:tcW w:w="0" w:type="auto"/>
            <w:noWrap/>
            <w:vAlign w:val="bottom"/>
          </w:tcPr>
          <w:p w14:paraId="61DA9D5D" w14:textId="0BD3D841"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PTA外盘  </w:t>
            </w:r>
          </w:p>
        </w:tc>
        <w:tc>
          <w:tcPr>
            <w:tcW w:w="0" w:type="auto"/>
            <w:vAlign w:val="bottom"/>
          </w:tcPr>
          <w:p w14:paraId="1AD3E895" w14:textId="19A032EA" w:rsidR="00354AC6" w:rsidRPr="0071719D" w:rsidRDefault="00354AC6" w:rsidP="0071719D">
            <w:pPr>
              <w:adjustRightInd w:val="0"/>
              <w:snapToGrid w:val="0"/>
              <w:jc w:val="center"/>
              <w:textAlignment w:val="bottom"/>
              <w:rPr>
                <w:rFonts w:ascii="微软雅黑 Light" w:eastAsia="微软雅黑 Light" w:hAnsi="微软雅黑 Light" w:hint="eastAsia"/>
                <w:sz w:val="21"/>
                <w:szCs w:val="21"/>
                <w:highlight w:val="yellow"/>
              </w:rPr>
            </w:pPr>
            <w:r w:rsidRPr="0071719D">
              <w:rPr>
                <w:rFonts w:ascii="微软雅黑 Light" w:eastAsia="微软雅黑 Light" w:hAnsi="微软雅黑 Light" w:hint="eastAsia"/>
                <w:color w:val="000000"/>
                <w:sz w:val="21"/>
                <w:szCs w:val="21"/>
              </w:rPr>
              <w:t>休市</w:t>
            </w:r>
            <w:r w:rsidR="00342FE9" w:rsidRPr="0071719D">
              <w:rPr>
                <w:rFonts w:ascii="微软雅黑 Light" w:eastAsia="微软雅黑 Light" w:hAnsi="微软雅黑 Light" w:hint="eastAsia"/>
                <w:color w:val="000000"/>
                <w:sz w:val="21"/>
                <w:szCs w:val="21"/>
              </w:rPr>
              <w:t xml:space="preserve">  </w:t>
            </w:r>
          </w:p>
        </w:tc>
        <w:tc>
          <w:tcPr>
            <w:tcW w:w="0" w:type="auto"/>
            <w:noWrap/>
            <w:vAlign w:val="center"/>
          </w:tcPr>
          <w:p w14:paraId="449C3E77"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sz w:val="21"/>
                <w:szCs w:val="21"/>
              </w:rPr>
            </w:pPr>
            <w:r w:rsidRPr="0071719D">
              <w:rPr>
                <w:rFonts w:ascii="微软雅黑 Light" w:eastAsia="微软雅黑 Light" w:hAnsi="微软雅黑 Light" w:hint="eastAsia"/>
                <w:color w:val="000000"/>
                <w:sz w:val="21"/>
                <w:szCs w:val="21"/>
              </w:rPr>
              <w:t>--</w:t>
            </w:r>
          </w:p>
        </w:tc>
      </w:tr>
      <w:tr w:rsidR="00354AC6" w:rsidRPr="0071719D" w14:paraId="7132A7B3" w14:textId="77777777" w:rsidTr="0071719D">
        <w:trPr>
          <w:trHeight w:val="285"/>
        </w:trPr>
        <w:tc>
          <w:tcPr>
            <w:tcW w:w="0" w:type="auto"/>
            <w:noWrap/>
            <w:vAlign w:val="bottom"/>
          </w:tcPr>
          <w:p w14:paraId="7B18226F" w14:textId="1F09262F"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PTA  </w:t>
            </w:r>
          </w:p>
        </w:tc>
        <w:tc>
          <w:tcPr>
            <w:tcW w:w="0" w:type="auto"/>
            <w:tcBorders>
              <w:bottom w:val="single" w:sz="4" w:space="0" w:color="auto"/>
            </w:tcBorders>
            <w:vAlign w:val="bottom"/>
          </w:tcPr>
          <w:p w14:paraId="67EE06B7" w14:textId="4368668C" w:rsidR="00354AC6" w:rsidRPr="0071719D" w:rsidRDefault="00354AC6" w:rsidP="0071719D">
            <w:pPr>
              <w:adjustRightInd w:val="0"/>
              <w:snapToGrid w:val="0"/>
              <w:jc w:val="center"/>
              <w:textAlignment w:val="bottom"/>
              <w:rPr>
                <w:rFonts w:ascii="微软雅黑 Light" w:eastAsia="微软雅黑 Light" w:hAnsi="微软雅黑 Light" w:hint="eastAsia"/>
                <w:sz w:val="21"/>
                <w:szCs w:val="21"/>
                <w:highlight w:val="yellow"/>
              </w:rPr>
            </w:pPr>
            <w:r w:rsidRPr="0071719D">
              <w:rPr>
                <w:rFonts w:ascii="微软雅黑 Light" w:eastAsia="微软雅黑 Light" w:hAnsi="微软雅黑 Light" w:hint="eastAsia"/>
                <w:color w:val="000000"/>
                <w:sz w:val="21"/>
                <w:szCs w:val="21"/>
              </w:rPr>
              <w:t>6285</w:t>
            </w:r>
            <w:r w:rsidR="00342FE9" w:rsidRPr="0071719D">
              <w:rPr>
                <w:rFonts w:ascii="微软雅黑 Light" w:eastAsia="微软雅黑 Light" w:hAnsi="微软雅黑 Light" w:hint="eastAsia"/>
                <w:color w:val="000000"/>
                <w:sz w:val="21"/>
                <w:szCs w:val="21"/>
              </w:rPr>
              <w:t xml:space="preserve">  </w:t>
            </w:r>
          </w:p>
        </w:tc>
        <w:tc>
          <w:tcPr>
            <w:tcW w:w="0" w:type="auto"/>
            <w:noWrap/>
            <w:vAlign w:val="center"/>
          </w:tcPr>
          <w:p w14:paraId="44439EDF"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sz w:val="21"/>
                <w:szCs w:val="21"/>
              </w:rPr>
            </w:pPr>
            <w:r w:rsidRPr="0071719D">
              <w:rPr>
                <w:rFonts w:ascii="微软雅黑 Light" w:eastAsia="微软雅黑 Light" w:hAnsi="微软雅黑 Light" w:hint="eastAsia"/>
                <w:color w:val="000000"/>
                <w:sz w:val="21"/>
                <w:szCs w:val="21"/>
              </w:rPr>
              <w:t>-230</w:t>
            </w:r>
          </w:p>
        </w:tc>
      </w:tr>
      <w:tr w:rsidR="00354AC6" w:rsidRPr="0071719D" w14:paraId="78213EC0" w14:textId="77777777" w:rsidTr="0071719D">
        <w:trPr>
          <w:trHeight w:val="285"/>
        </w:trPr>
        <w:tc>
          <w:tcPr>
            <w:tcW w:w="0" w:type="auto"/>
            <w:noWrap/>
            <w:vAlign w:val="bottom"/>
          </w:tcPr>
          <w:p w14:paraId="3F58844D" w14:textId="5C56A582"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乙二醇外盘  </w:t>
            </w:r>
          </w:p>
        </w:tc>
        <w:tc>
          <w:tcPr>
            <w:tcW w:w="0" w:type="auto"/>
            <w:vAlign w:val="bottom"/>
          </w:tcPr>
          <w:p w14:paraId="41D844A1" w14:textId="170FF49D" w:rsidR="00354AC6" w:rsidRPr="0071719D" w:rsidRDefault="00354AC6" w:rsidP="0071719D">
            <w:pPr>
              <w:adjustRightInd w:val="0"/>
              <w:snapToGrid w:val="0"/>
              <w:jc w:val="center"/>
              <w:textAlignment w:val="bottom"/>
              <w:rPr>
                <w:rFonts w:ascii="微软雅黑 Light" w:eastAsia="微软雅黑 Light" w:hAnsi="微软雅黑 Light" w:hint="eastAsia"/>
                <w:sz w:val="21"/>
                <w:szCs w:val="21"/>
                <w:highlight w:val="yellow"/>
              </w:rPr>
            </w:pPr>
            <w:r w:rsidRPr="0071719D">
              <w:rPr>
                <w:rFonts w:ascii="微软雅黑 Light" w:eastAsia="微软雅黑 Light" w:hAnsi="微软雅黑 Light" w:hint="eastAsia"/>
                <w:color w:val="000000"/>
                <w:sz w:val="21"/>
                <w:szCs w:val="21"/>
              </w:rPr>
              <w:t>568</w:t>
            </w:r>
            <w:r w:rsidR="00342FE9" w:rsidRPr="0071719D">
              <w:rPr>
                <w:rFonts w:ascii="微软雅黑 Light" w:eastAsia="微软雅黑 Light" w:hAnsi="微软雅黑 Light" w:hint="eastAsia"/>
                <w:color w:val="000000"/>
                <w:sz w:val="21"/>
                <w:szCs w:val="21"/>
              </w:rPr>
              <w:t xml:space="preserve">  </w:t>
            </w:r>
          </w:p>
        </w:tc>
        <w:tc>
          <w:tcPr>
            <w:tcW w:w="0" w:type="auto"/>
            <w:tcBorders>
              <w:bottom w:val="single" w:sz="4" w:space="0" w:color="auto"/>
            </w:tcBorders>
            <w:noWrap/>
            <w:vAlign w:val="center"/>
          </w:tcPr>
          <w:p w14:paraId="0F4C2B2E"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sz w:val="21"/>
                <w:szCs w:val="21"/>
              </w:rPr>
            </w:pPr>
            <w:r w:rsidRPr="0071719D">
              <w:rPr>
                <w:rFonts w:ascii="微软雅黑 Light" w:eastAsia="微软雅黑 Light" w:hAnsi="微软雅黑 Light" w:hint="eastAsia"/>
                <w:color w:val="000000"/>
                <w:sz w:val="21"/>
                <w:szCs w:val="21"/>
              </w:rPr>
              <w:t>-55</w:t>
            </w:r>
          </w:p>
        </w:tc>
      </w:tr>
      <w:tr w:rsidR="00354AC6" w:rsidRPr="0071719D" w14:paraId="3EE80232" w14:textId="77777777" w:rsidTr="0071719D">
        <w:trPr>
          <w:trHeight w:val="285"/>
        </w:trPr>
        <w:tc>
          <w:tcPr>
            <w:tcW w:w="0" w:type="auto"/>
            <w:noWrap/>
            <w:vAlign w:val="bottom"/>
          </w:tcPr>
          <w:p w14:paraId="2E71510D" w14:textId="58CB633D"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乙二醇  </w:t>
            </w:r>
          </w:p>
        </w:tc>
        <w:tc>
          <w:tcPr>
            <w:tcW w:w="0" w:type="auto"/>
            <w:tcBorders>
              <w:top w:val="single" w:sz="4" w:space="0" w:color="auto"/>
              <w:left w:val="nil"/>
              <w:bottom w:val="single" w:sz="4" w:space="0" w:color="auto"/>
              <w:right w:val="single" w:sz="4" w:space="0" w:color="auto"/>
            </w:tcBorders>
            <w:vAlign w:val="bottom"/>
          </w:tcPr>
          <w:p w14:paraId="4C3F1898" w14:textId="4A10F0E9"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4570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A620F0C"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-225</w:t>
            </w:r>
          </w:p>
        </w:tc>
      </w:tr>
      <w:tr w:rsidR="00354AC6" w:rsidRPr="0071719D" w14:paraId="4DC480F1" w14:textId="77777777" w:rsidTr="0071719D">
        <w:trPr>
          <w:trHeight w:val="285"/>
        </w:trPr>
        <w:tc>
          <w:tcPr>
            <w:tcW w:w="0" w:type="auto"/>
            <w:noWrap/>
            <w:vAlign w:val="bottom"/>
          </w:tcPr>
          <w:p w14:paraId="65A912E6" w14:textId="7401589A"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聚酯瓶片（水瓶级）  </w:t>
            </w:r>
          </w:p>
        </w:tc>
        <w:tc>
          <w:tcPr>
            <w:tcW w:w="0" w:type="auto"/>
            <w:tcBorders>
              <w:top w:val="single" w:sz="4" w:space="0" w:color="auto"/>
              <w:left w:val="nil"/>
              <w:bottom w:val="single" w:sz="4" w:space="0" w:color="auto"/>
              <w:right w:val="single" w:sz="4" w:space="0" w:color="auto"/>
            </w:tcBorders>
            <w:vAlign w:val="bottom"/>
          </w:tcPr>
          <w:p w14:paraId="2247007C" w14:textId="4DC5AB6C"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8380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2F2200D"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-510</w:t>
            </w:r>
          </w:p>
        </w:tc>
      </w:tr>
      <w:tr w:rsidR="00354AC6" w:rsidRPr="0071719D" w14:paraId="6916243C" w14:textId="77777777" w:rsidTr="0071719D">
        <w:trPr>
          <w:trHeight w:val="285"/>
        </w:trPr>
        <w:tc>
          <w:tcPr>
            <w:tcW w:w="0" w:type="auto"/>
            <w:noWrap/>
            <w:vAlign w:val="bottom"/>
          </w:tcPr>
          <w:p w14:paraId="06937EE3" w14:textId="0AB65BCD"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聚酯切片（半光）  </w:t>
            </w:r>
          </w:p>
        </w:tc>
        <w:tc>
          <w:tcPr>
            <w:tcW w:w="0" w:type="auto"/>
            <w:tcBorders>
              <w:top w:val="single" w:sz="4" w:space="0" w:color="auto"/>
              <w:left w:val="nil"/>
              <w:bottom w:val="single" w:sz="4" w:space="0" w:color="auto"/>
              <w:right w:val="single" w:sz="4" w:space="0" w:color="auto"/>
            </w:tcBorders>
            <w:vAlign w:val="bottom"/>
          </w:tcPr>
          <w:p w14:paraId="63777C11" w14:textId="5858B317"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7215</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D9004D5"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-195</w:t>
            </w:r>
          </w:p>
        </w:tc>
      </w:tr>
      <w:tr w:rsidR="00354AC6" w:rsidRPr="0071719D" w14:paraId="652AE01E" w14:textId="77777777" w:rsidTr="0071719D">
        <w:trPr>
          <w:trHeight w:val="285"/>
        </w:trPr>
        <w:tc>
          <w:tcPr>
            <w:tcW w:w="0" w:type="auto"/>
            <w:noWrap/>
            <w:vAlign w:val="bottom"/>
          </w:tcPr>
          <w:p w14:paraId="11790F3B" w14:textId="5E2C6BCE"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涤纶短</w:t>
            </w:r>
            <w:proofErr w:type="gramStart"/>
            <w:r w:rsidRPr="0071719D">
              <w:rPr>
                <w:rFonts w:ascii="微软雅黑 Light" w:eastAsia="微软雅黑 Light" w:hAnsi="微软雅黑 Light" w:hint="eastAsia"/>
                <w:sz w:val="21"/>
                <w:szCs w:val="21"/>
              </w:rPr>
              <w:t>纤</w:t>
            </w:r>
            <w:proofErr w:type="gramEnd"/>
            <w:r w:rsidRPr="0071719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6C4A0074" w14:textId="447A9B29"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7800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F92FE1A"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-230</w:t>
            </w:r>
          </w:p>
        </w:tc>
      </w:tr>
      <w:tr w:rsidR="00354AC6" w:rsidRPr="0071719D" w14:paraId="788DD3FD" w14:textId="77777777" w:rsidTr="0071719D">
        <w:trPr>
          <w:trHeight w:val="285"/>
        </w:trPr>
        <w:tc>
          <w:tcPr>
            <w:tcW w:w="0" w:type="auto"/>
            <w:noWrap/>
            <w:vAlign w:val="bottom"/>
          </w:tcPr>
          <w:p w14:paraId="38E4D356" w14:textId="0BD52FE1"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再生高强</w:t>
            </w:r>
            <w:proofErr w:type="gramStart"/>
            <w:r w:rsidRPr="0071719D">
              <w:rPr>
                <w:rFonts w:ascii="微软雅黑 Light" w:eastAsia="微软雅黑 Light" w:hAnsi="微软雅黑 Light" w:hint="eastAsia"/>
                <w:sz w:val="21"/>
                <w:szCs w:val="21"/>
              </w:rPr>
              <w:t>低伸仿大化</w:t>
            </w:r>
            <w:proofErr w:type="gramEnd"/>
            <w:r w:rsidRPr="0071719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3D8C6E6C" w14:textId="3075F6F8"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5950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592B746"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-50</w:t>
            </w:r>
          </w:p>
        </w:tc>
      </w:tr>
      <w:tr w:rsidR="00354AC6" w:rsidRPr="0071719D" w14:paraId="01BB07D4" w14:textId="77777777" w:rsidTr="0071719D">
        <w:trPr>
          <w:trHeight w:val="285"/>
        </w:trPr>
        <w:tc>
          <w:tcPr>
            <w:tcW w:w="0" w:type="auto"/>
            <w:noWrap/>
            <w:vAlign w:val="bottom"/>
          </w:tcPr>
          <w:p w14:paraId="740A8FC3" w14:textId="20333B46"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涤纶长丝POY150D/48F  </w:t>
            </w:r>
          </w:p>
        </w:tc>
        <w:tc>
          <w:tcPr>
            <w:tcW w:w="0" w:type="auto"/>
            <w:tcBorders>
              <w:top w:val="single" w:sz="4" w:space="0" w:color="auto"/>
              <w:left w:val="nil"/>
              <w:bottom w:val="single" w:sz="4" w:space="0" w:color="auto"/>
              <w:right w:val="single" w:sz="4" w:space="0" w:color="auto"/>
            </w:tcBorders>
            <w:vAlign w:val="bottom"/>
          </w:tcPr>
          <w:p w14:paraId="543A199C" w14:textId="15F8A046"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8400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5935F48"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-200</w:t>
            </w:r>
          </w:p>
        </w:tc>
      </w:tr>
      <w:tr w:rsidR="00354AC6" w:rsidRPr="0071719D" w14:paraId="40D8966F" w14:textId="77777777" w:rsidTr="0071719D">
        <w:trPr>
          <w:trHeight w:val="285"/>
        </w:trPr>
        <w:tc>
          <w:tcPr>
            <w:tcW w:w="0" w:type="auto"/>
            <w:noWrap/>
            <w:vAlign w:val="bottom"/>
          </w:tcPr>
          <w:p w14:paraId="7F280C1B" w14:textId="03F1940B"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涤纶长丝FDY150D/96F  </w:t>
            </w:r>
          </w:p>
        </w:tc>
        <w:tc>
          <w:tcPr>
            <w:tcW w:w="0" w:type="auto"/>
            <w:tcBorders>
              <w:top w:val="single" w:sz="4" w:space="0" w:color="auto"/>
              <w:left w:val="nil"/>
              <w:bottom w:val="single" w:sz="4" w:space="0" w:color="auto"/>
              <w:right w:val="single" w:sz="4" w:space="0" w:color="auto"/>
            </w:tcBorders>
            <w:vAlign w:val="bottom"/>
          </w:tcPr>
          <w:p w14:paraId="3E655B93" w14:textId="15B4FC0E"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8750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C443CAD"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-225</w:t>
            </w:r>
          </w:p>
        </w:tc>
      </w:tr>
      <w:tr w:rsidR="00354AC6" w:rsidRPr="0071719D" w14:paraId="792E1343" w14:textId="77777777" w:rsidTr="0071719D">
        <w:trPr>
          <w:trHeight w:val="285"/>
        </w:trPr>
        <w:tc>
          <w:tcPr>
            <w:tcW w:w="0" w:type="auto"/>
            <w:noWrap/>
            <w:vAlign w:val="bottom"/>
          </w:tcPr>
          <w:p w14:paraId="500FF524" w14:textId="6EF282D5"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涤纶长丝DTY150D/48F  </w:t>
            </w:r>
          </w:p>
        </w:tc>
        <w:tc>
          <w:tcPr>
            <w:tcW w:w="0" w:type="auto"/>
            <w:tcBorders>
              <w:top w:val="single" w:sz="4" w:space="0" w:color="auto"/>
              <w:left w:val="nil"/>
              <w:bottom w:val="single" w:sz="4" w:space="0" w:color="auto"/>
              <w:right w:val="single" w:sz="4" w:space="0" w:color="auto"/>
            </w:tcBorders>
            <w:vAlign w:val="bottom"/>
          </w:tcPr>
          <w:p w14:paraId="0F3C5799" w14:textId="50045192"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9450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D92F0D6"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-200</w:t>
            </w:r>
          </w:p>
        </w:tc>
      </w:tr>
      <w:tr w:rsidR="00354AC6" w:rsidRPr="0071719D" w14:paraId="0ACEA16E" w14:textId="77777777" w:rsidTr="0071719D">
        <w:trPr>
          <w:trHeight w:val="285"/>
        </w:trPr>
        <w:tc>
          <w:tcPr>
            <w:tcW w:w="0" w:type="auto"/>
            <w:noWrap/>
            <w:vAlign w:val="bottom"/>
          </w:tcPr>
          <w:p w14:paraId="77A5E327" w14:textId="4A8D4D4E"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己内酰胺液体  </w:t>
            </w:r>
          </w:p>
        </w:tc>
        <w:tc>
          <w:tcPr>
            <w:tcW w:w="0" w:type="auto"/>
            <w:tcBorders>
              <w:top w:val="single" w:sz="4" w:space="0" w:color="auto"/>
              <w:left w:val="nil"/>
              <w:bottom w:val="single" w:sz="4" w:space="0" w:color="auto"/>
              <w:right w:val="single" w:sz="4" w:space="0" w:color="auto"/>
            </w:tcBorders>
            <w:vAlign w:val="bottom"/>
          </w:tcPr>
          <w:p w14:paraId="32084C13" w14:textId="0EBB89E2"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11500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FBDAE25"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-325</w:t>
            </w:r>
          </w:p>
        </w:tc>
      </w:tr>
      <w:tr w:rsidR="00354AC6" w:rsidRPr="0071719D" w14:paraId="1C61C4BC" w14:textId="77777777" w:rsidTr="0071719D">
        <w:trPr>
          <w:trHeight w:val="285"/>
        </w:trPr>
        <w:tc>
          <w:tcPr>
            <w:tcW w:w="0" w:type="auto"/>
            <w:noWrap/>
            <w:vAlign w:val="bottom"/>
          </w:tcPr>
          <w:p w14:paraId="3413A039" w14:textId="6688F867"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聚酰胺6  </w:t>
            </w:r>
          </w:p>
        </w:tc>
        <w:tc>
          <w:tcPr>
            <w:tcW w:w="0" w:type="auto"/>
            <w:tcBorders>
              <w:top w:val="single" w:sz="4" w:space="0" w:color="auto"/>
              <w:left w:val="nil"/>
              <w:bottom w:val="single" w:sz="4" w:space="0" w:color="auto"/>
              <w:right w:val="single" w:sz="4" w:space="0" w:color="auto"/>
            </w:tcBorders>
            <w:vAlign w:val="bottom"/>
          </w:tcPr>
          <w:p w14:paraId="6FF68B70" w14:textId="1FEEC956"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11500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00008E4"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-600</w:t>
            </w:r>
          </w:p>
        </w:tc>
      </w:tr>
      <w:tr w:rsidR="00354AC6" w:rsidRPr="0071719D" w14:paraId="76FBFB7C" w14:textId="77777777" w:rsidTr="0071719D">
        <w:trPr>
          <w:trHeight w:val="285"/>
        </w:trPr>
        <w:tc>
          <w:tcPr>
            <w:tcW w:w="0" w:type="auto"/>
            <w:noWrap/>
            <w:vAlign w:val="bottom"/>
          </w:tcPr>
          <w:p w14:paraId="6DC512B9" w14:textId="54B85A64"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锦纶POY85D/24F半消光  </w:t>
            </w:r>
          </w:p>
        </w:tc>
        <w:tc>
          <w:tcPr>
            <w:tcW w:w="0" w:type="auto"/>
            <w:tcBorders>
              <w:top w:val="single" w:sz="4" w:space="0" w:color="auto"/>
              <w:left w:val="nil"/>
              <w:bottom w:val="single" w:sz="4" w:space="0" w:color="auto"/>
              <w:right w:val="single" w:sz="4" w:space="0" w:color="auto"/>
            </w:tcBorders>
            <w:vAlign w:val="bottom"/>
          </w:tcPr>
          <w:p w14:paraId="3C6C3433" w14:textId="189AB9D7"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14600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B1B0783"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-300</w:t>
            </w:r>
          </w:p>
        </w:tc>
      </w:tr>
      <w:tr w:rsidR="00354AC6" w:rsidRPr="0071719D" w14:paraId="1BD88881" w14:textId="77777777" w:rsidTr="0071719D">
        <w:trPr>
          <w:trHeight w:val="285"/>
        </w:trPr>
        <w:tc>
          <w:tcPr>
            <w:tcW w:w="0" w:type="auto"/>
            <w:noWrap/>
            <w:vAlign w:val="bottom"/>
          </w:tcPr>
          <w:p w14:paraId="3BEBCE84" w14:textId="5CA2FA17"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锦纶FDY70D/24F半消光  </w:t>
            </w:r>
          </w:p>
        </w:tc>
        <w:tc>
          <w:tcPr>
            <w:tcW w:w="0" w:type="auto"/>
            <w:tcBorders>
              <w:top w:val="single" w:sz="4" w:space="0" w:color="auto"/>
              <w:left w:val="nil"/>
              <w:bottom w:val="single" w:sz="4" w:space="0" w:color="auto"/>
              <w:right w:val="single" w:sz="4" w:space="0" w:color="auto"/>
            </w:tcBorders>
            <w:vAlign w:val="bottom"/>
          </w:tcPr>
          <w:p w14:paraId="605E6B34" w14:textId="38D9C0A1"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15200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7B0FCA1"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-500</w:t>
            </w:r>
          </w:p>
        </w:tc>
      </w:tr>
      <w:tr w:rsidR="00354AC6" w:rsidRPr="0071719D" w14:paraId="7C23950E" w14:textId="77777777" w:rsidTr="0071719D">
        <w:trPr>
          <w:trHeight w:val="285"/>
        </w:trPr>
        <w:tc>
          <w:tcPr>
            <w:tcW w:w="0" w:type="auto"/>
            <w:noWrap/>
            <w:vAlign w:val="bottom"/>
          </w:tcPr>
          <w:p w14:paraId="5CF97270" w14:textId="73D82768"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锦纶DTY70D/24F半消光  </w:t>
            </w:r>
          </w:p>
        </w:tc>
        <w:tc>
          <w:tcPr>
            <w:tcW w:w="0" w:type="auto"/>
            <w:tcBorders>
              <w:top w:val="single" w:sz="4" w:space="0" w:color="auto"/>
              <w:left w:val="nil"/>
              <w:bottom w:val="single" w:sz="4" w:space="0" w:color="auto"/>
              <w:right w:val="single" w:sz="4" w:space="0" w:color="auto"/>
            </w:tcBorders>
            <w:vAlign w:val="bottom"/>
          </w:tcPr>
          <w:p w14:paraId="68A807A7" w14:textId="1895E5A0"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16600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EDE2AFB"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-400</w:t>
            </w:r>
          </w:p>
        </w:tc>
      </w:tr>
      <w:tr w:rsidR="00354AC6" w:rsidRPr="0071719D" w14:paraId="03843EC5" w14:textId="77777777" w:rsidTr="0071719D">
        <w:trPr>
          <w:trHeight w:val="285"/>
        </w:trPr>
        <w:tc>
          <w:tcPr>
            <w:tcW w:w="0" w:type="auto"/>
            <w:noWrap/>
            <w:vAlign w:val="bottom"/>
          </w:tcPr>
          <w:p w14:paraId="7C1A2AED" w14:textId="51E73B51"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粘胶短</w:t>
            </w:r>
            <w:proofErr w:type="gramStart"/>
            <w:r w:rsidRPr="0071719D">
              <w:rPr>
                <w:rFonts w:ascii="微软雅黑 Light" w:eastAsia="微软雅黑 Light" w:hAnsi="微软雅黑 Light" w:hint="eastAsia"/>
                <w:sz w:val="21"/>
                <w:szCs w:val="21"/>
              </w:rPr>
              <w:t>纤</w:t>
            </w:r>
            <w:proofErr w:type="gramEnd"/>
            <w:r w:rsidRPr="0071719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2EDB538" w14:textId="4010FBA3"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14000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BABA921"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0</w:t>
            </w:r>
          </w:p>
        </w:tc>
      </w:tr>
      <w:tr w:rsidR="00354AC6" w:rsidRPr="0071719D" w14:paraId="579E4D3C" w14:textId="77777777" w:rsidTr="0071719D">
        <w:trPr>
          <w:trHeight w:val="285"/>
        </w:trPr>
        <w:tc>
          <w:tcPr>
            <w:tcW w:w="0" w:type="auto"/>
            <w:noWrap/>
            <w:vAlign w:val="bottom"/>
          </w:tcPr>
          <w:p w14:paraId="0368AEB6" w14:textId="31682ECD"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莱赛尔纤维  </w:t>
            </w:r>
          </w:p>
        </w:tc>
        <w:tc>
          <w:tcPr>
            <w:tcW w:w="0" w:type="auto"/>
            <w:tcBorders>
              <w:top w:val="single" w:sz="4" w:space="0" w:color="auto"/>
              <w:left w:val="nil"/>
              <w:bottom w:val="single" w:sz="4" w:space="0" w:color="auto"/>
              <w:right w:val="single" w:sz="4" w:space="0" w:color="auto"/>
            </w:tcBorders>
            <w:vAlign w:val="bottom"/>
          </w:tcPr>
          <w:p w14:paraId="620336DC" w14:textId="1C8E1FD6"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13900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678E429C"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50</w:t>
            </w:r>
          </w:p>
        </w:tc>
      </w:tr>
      <w:tr w:rsidR="00354AC6" w:rsidRPr="0071719D" w14:paraId="5F856F4C" w14:textId="77777777" w:rsidTr="0071719D">
        <w:trPr>
          <w:trHeight w:val="285"/>
        </w:trPr>
        <w:tc>
          <w:tcPr>
            <w:tcW w:w="0" w:type="auto"/>
            <w:noWrap/>
            <w:vAlign w:val="bottom"/>
          </w:tcPr>
          <w:p w14:paraId="6F05EC95" w14:textId="763BAF2D"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粘胶长丝120D  </w:t>
            </w:r>
          </w:p>
        </w:tc>
        <w:tc>
          <w:tcPr>
            <w:tcW w:w="0" w:type="auto"/>
            <w:tcBorders>
              <w:top w:val="single" w:sz="4" w:space="0" w:color="auto"/>
              <w:left w:val="nil"/>
              <w:bottom w:val="single" w:sz="4" w:space="0" w:color="auto"/>
              <w:right w:val="single" w:sz="4" w:space="0" w:color="auto"/>
            </w:tcBorders>
            <w:vAlign w:val="bottom"/>
          </w:tcPr>
          <w:p w14:paraId="5151FEA6" w14:textId="1C6017DE"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42300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4D66249"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0</w:t>
            </w:r>
          </w:p>
        </w:tc>
      </w:tr>
      <w:tr w:rsidR="00354AC6" w:rsidRPr="0071719D" w14:paraId="25086DE3" w14:textId="77777777" w:rsidTr="0071719D">
        <w:trPr>
          <w:trHeight w:val="285"/>
        </w:trPr>
        <w:tc>
          <w:tcPr>
            <w:tcW w:w="0" w:type="auto"/>
            <w:noWrap/>
            <w:vAlign w:val="bottom"/>
          </w:tcPr>
          <w:p w14:paraId="1D0B9C4A" w14:textId="517DEED7"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腈纶短</w:t>
            </w:r>
            <w:proofErr w:type="gramStart"/>
            <w:r w:rsidRPr="0071719D">
              <w:rPr>
                <w:rFonts w:ascii="微软雅黑 Light" w:eastAsia="微软雅黑 Light" w:hAnsi="微软雅黑 Light" w:hint="eastAsia"/>
                <w:sz w:val="21"/>
                <w:szCs w:val="21"/>
              </w:rPr>
              <w:t>纤</w:t>
            </w:r>
            <w:proofErr w:type="gramEnd"/>
            <w:r w:rsidRPr="0071719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61778904" w14:textId="30B99083"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16055</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6C2365E2"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0</w:t>
            </w:r>
          </w:p>
        </w:tc>
      </w:tr>
      <w:tr w:rsidR="00354AC6" w:rsidRPr="0071719D" w14:paraId="09022F51" w14:textId="77777777" w:rsidTr="0071719D">
        <w:trPr>
          <w:trHeight w:val="285"/>
        </w:trPr>
        <w:tc>
          <w:tcPr>
            <w:tcW w:w="0" w:type="auto"/>
            <w:noWrap/>
            <w:vAlign w:val="bottom"/>
          </w:tcPr>
          <w:p w14:paraId="4F6C6EC3" w14:textId="319241C0" w:rsidR="00354AC6" w:rsidRPr="0071719D" w:rsidRDefault="00354AC6" w:rsidP="0071719D">
            <w:pPr>
              <w:adjustRightInd w:val="0"/>
              <w:snapToGrid w:val="0"/>
              <w:jc w:val="center"/>
              <w:rPr>
                <w:rFonts w:ascii="微软雅黑 Light" w:eastAsia="微软雅黑 Light" w:hAnsi="微软雅黑 Light" w:hint="eastAsia"/>
                <w:sz w:val="21"/>
                <w:szCs w:val="21"/>
              </w:rPr>
            </w:pPr>
            <w:r w:rsidRPr="0071719D">
              <w:rPr>
                <w:rFonts w:ascii="微软雅黑 Light" w:eastAsia="微软雅黑 Light" w:hAnsi="微软雅黑 Light" w:hint="eastAsia"/>
                <w:sz w:val="21"/>
                <w:szCs w:val="21"/>
              </w:rPr>
              <w:t xml:space="preserve">氨纶40D  </w:t>
            </w:r>
          </w:p>
        </w:tc>
        <w:tc>
          <w:tcPr>
            <w:tcW w:w="0" w:type="auto"/>
            <w:tcBorders>
              <w:top w:val="single" w:sz="4" w:space="0" w:color="auto"/>
              <w:left w:val="nil"/>
              <w:bottom w:val="single" w:sz="4" w:space="0" w:color="auto"/>
              <w:right w:val="single" w:sz="4" w:space="0" w:color="auto"/>
            </w:tcBorders>
            <w:vAlign w:val="bottom"/>
          </w:tcPr>
          <w:p w14:paraId="0DE20BC1" w14:textId="769BCA3F" w:rsidR="00354AC6" w:rsidRPr="0071719D" w:rsidRDefault="00354AC6" w:rsidP="0071719D">
            <w:pPr>
              <w:adjustRightInd w:val="0"/>
              <w:snapToGrid w:val="0"/>
              <w:jc w:val="center"/>
              <w:textAlignment w:val="bottom"/>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30000</w:t>
            </w:r>
            <w:r w:rsidR="00342FE9" w:rsidRPr="0071719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5CEC903" w14:textId="77777777" w:rsidR="00354AC6" w:rsidRPr="0071719D" w:rsidRDefault="00354AC6" w:rsidP="0071719D">
            <w:pPr>
              <w:adjustRightInd w:val="0"/>
              <w:snapToGrid w:val="0"/>
              <w:jc w:val="center"/>
              <w:textAlignment w:val="center"/>
              <w:rPr>
                <w:rFonts w:ascii="微软雅黑 Light" w:eastAsia="微软雅黑 Light" w:hAnsi="微软雅黑 Light" w:hint="eastAsia"/>
                <w:color w:val="000000"/>
                <w:sz w:val="21"/>
                <w:szCs w:val="21"/>
              </w:rPr>
            </w:pPr>
            <w:r w:rsidRPr="0071719D">
              <w:rPr>
                <w:rFonts w:ascii="微软雅黑 Light" w:eastAsia="微软雅黑 Light" w:hAnsi="微软雅黑 Light" w:hint="eastAsia"/>
                <w:color w:val="000000"/>
                <w:sz w:val="21"/>
                <w:szCs w:val="21"/>
              </w:rPr>
              <w:t>0</w:t>
            </w:r>
          </w:p>
        </w:tc>
      </w:tr>
    </w:tbl>
    <w:p w14:paraId="4B135C4C" w14:textId="77777777" w:rsidR="007D7A13" w:rsidRDefault="007D7A13">
      <w:pPr>
        <w:spacing w:line="360" w:lineRule="auto"/>
        <w:jc w:val="both"/>
        <w:rPr>
          <w:rFonts w:asciiTheme="minorEastAsia" w:eastAsiaTheme="minorEastAsia" w:hAnsiTheme="minorEastAsia" w:hint="eastAsia"/>
          <w:sz w:val="21"/>
          <w:szCs w:val="21"/>
        </w:rPr>
      </w:pPr>
    </w:p>
    <w:p w14:paraId="40C8BF41" w14:textId="77777777" w:rsidR="007D7A13"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注：外盘为周三价格，PX、PTA、乙二醇外盘单位为美元/吨，其他产品单位为元/吨。涨跌为本期价格与上期对比。</w:t>
      </w:r>
    </w:p>
    <w:p w14:paraId="705DECD0" w14:textId="77777777" w:rsidR="007D7A13" w:rsidRDefault="007D7A13">
      <w:pPr>
        <w:adjustRightInd w:val="0"/>
        <w:snapToGrid w:val="0"/>
        <w:spacing w:line="360" w:lineRule="auto"/>
        <w:jc w:val="both"/>
        <w:rPr>
          <w:rFonts w:hint="eastAsia"/>
        </w:rPr>
      </w:pPr>
    </w:p>
    <w:bookmarkEnd w:id="15"/>
    <w:p w14:paraId="5E52DD59" w14:textId="77777777" w:rsidR="007D7A13" w:rsidRDefault="00000000">
      <w:pPr>
        <w:spacing w:line="360" w:lineRule="auto"/>
        <w:rPr>
          <w:rFonts w:hint="eastAsia"/>
        </w:rPr>
      </w:pPr>
      <w:r>
        <w:t>【市场行情】</w:t>
      </w:r>
    </w:p>
    <w:p w14:paraId="0291C215" w14:textId="5D3A7DAD" w:rsidR="007D7A13" w:rsidRDefault="00000000">
      <w:pPr>
        <w:spacing w:line="360" w:lineRule="auto"/>
        <w:rPr>
          <w:rFonts w:hint="eastAsia"/>
        </w:rPr>
      </w:pPr>
      <w:r>
        <w:rPr>
          <w:rFonts w:hint="eastAsia"/>
        </w:rPr>
        <w:t>原油：本周国际油价下跌，且均价下跌。截至5月27日，WTI价格为88.68美元/桶，较5月21日下跌7.96%；布伦特价格为94.29美元/桶，较5月21日下跌8.08%。本周国际油价下跌，主要的利空因素为：市场对美伊双方达成和平协议及霍尔木兹海峡开放持乐观预期，地缘紧张气氛缓和，对供应风险的担忧情绪减弱。美伊和谈分歧仍在，令市场担忧情绪未彻底消除，但多数机构依</w:t>
      </w:r>
      <w:r>
        <w:rPr>
          <w:rFonts w:hint="eastAsia"/>
        </w:rPr>
        <w:lastRenderedPageBreak/>
        <w:t>然认为，美伊和谈前景整体偏乐观，基于这一前提，地缘局势仍存转折契机，对油价的支撑减弱。预计下周国际油价</w:t>
      </w:r>
      <w:proofErr w:type="gramStart"/>
      <w:r>
        <w:rPr>
          <w:rFonts w:hint="eastAsia"/>
        </w:rPr>
        <w:t>存下跌</w:t>
      </w:r>
      <w:proofErr w:type="gramEnd"/>
      <w:r>
        <w:rPr>
          <w:rFonts w:hint="eastAsia"/>
        </w:rPr>
        <w:t>空间。</w:t>
      </w:r>
    </w:p>
    <w:p w14:paraId="260F75FD" w14:textId="77777777" w:rsidR="007D7A13" w:rsidRDefault="007D7A13">
      <w:pPr>
        <w:spacing w:line="360" w:lineRule="auto"/>
        <w:rPr>
          <w:rFonts w:hint="eastAsia"/>
        </w:rPr>
      </w:pPr>
    </w:p>
    <w:p w14:paraId="2CCF5A39" w14:textId="77777777" w:rsidR="007D7A13" w:rsidRDefault="00000000">
      <w:pPr>
        <w:spacing w:line="360" w:lineRule="auto"/>
        <w:rPr>
          <w:rFonts w:hint="eastAsia"/>
        </w:rPr>
      </w:pPr>
      <w:r>
        <w:rPr>
          <w:rFonts w:hint="eastAsia"/>
        </w:rPr>
        <w:t>聚酯涤纶：本周聚酯涤纶价格弱势下行。地缘缓和导致成本下行，叠加需求不畅，本周涤纶长丝、短</w:t>
      </w:r>
      <w:proofErr w:type="gramStart"/>
      <w:r>
        <w:rPr>
          <w:rFonts w:hint="eastAsia"/>
        </w:rPr>
        <w:t>纤</w:t>
      </w:r>
      <w:proofErr w:type="gramEnd"/>
      <w:r>
        <w:rPr>
          <w:rFonts w:hint="eastAsia"/>
        </w:rPr>
        <w:t>等价格呈现下行趋势；但原料PTA在现货流动性收紧预期下价格预计相对抗跌，将对聚酯涤纶品种带来一定成本支撑。预计下周价格盘整。</w:t>
      </w:r>
    </w:p>
    <w:p w14:paraId="6CF923BA" w14:textId="77777777" w:rsidR="007D7A13" w:rsidRDefault="007D7A13">
      <w:pPr>
        <w:spacing w:line="360" w:lineRule="auto"/>
        <w:rPr>
          <w:rFonts w:hint="eastAsia"/>
        </w:rPr>
      </w:pPr>
    </w:p>
    <w:p w14:paraId="29C51833" w14:textId="77777777" w:rsidR="007D7A13" w:rsidRDefault="00000000">
      <w:pPr>
        <w:spacing w:line="360" w:lineRule="auto"/>
        <w:rPr>
          <w:rFonts w:hint="eastAsia"/>
        </w:rPr>
      </w:pPr>
      <w:r>
        <w:rPr>
          <w:rFonts w:hint="eastAsia"/>
        </w:rPr>
        <w:t>锦纶：本周锦纶长丝行情持续走弱。上游原料支撑乏力，下游需求不足，织造企业仅按需采购，市场交投冷清。行业库存上升，出货压力加大，业者观望心态浓厚。目前市场暂无利好加持，预计短期行情仍将维持偏弱走势。</w:t>
      </w:r>
    </w:p>
    <w:p w14:paraId="2FFE286C" w14:textId="77777777" w:rsidR="007D7A13" w:rsidRDefault="007D7A13">
      <w:pPr>
        <w:spacing w:line="360" w:lineRule="auto"/>
        <w:rPr>
          <w:rFonts w:hint="eastAsia"/>
        </w:rPr>
      </w:pPr>
    </w:p>
    <w:p w14:paraId="093E1EB1" w14:textId="77777777" w:rsidR="007D7A13" w:rsidRDefault="00000000">
      <w:pPr>
        <w:spacing w:line="360" w:lineRule="auto"/>
        <w:rPr>
          <w:rFonts w:hint="eastAsia"/>
        </w:rPr>
      </w:pPr>
      <w:r>
        <w:rPr>
          <w:rFonts w:hint="eastAsia"/>
        </w:rPr>
        <w:t>氨纶：本周氨纶市场横盘整理。原料PTMEG平稳、纯MDI 持续回落，成本端支撑有所弱化，但综合原料成本仍处高位，对氨纶价格形成较强托底，故氨纶企业报价坚挺。下游</w:t>
      </w:r>
      <w:proofErr w:type="gramStart"/>
      <w:r>
        <w:rPr>
          <w:rFonts w:hint="eastAsia"/>
        </w:rPr>
        <w:t>需求呈走弱</w:t>
      </w:r>
      <w:proofErr w:type="gramEnd"/>
      <w:r>
        <w:rPr>
          <w:rFonts w:hint="eastAsia"/>
        </w:rPr>
        <w:t>局面，上下游博弈加剧，成交僵持。短期来看，氨纶</w:t>
      </w:r>
      <w:proofErr w:type="gramStart"/>
      <w:r>
        <w:rPr>
          <w:rFonts w:hint="eastAsia"/>
        </w:rPr>
        <w:t>实单存在</w:t>
      </w:r>
      <w:proofErr w:type="gramEnd"/>
      <w:r>
        <w:rPr>
          <w:rFonts w:hint="eastAsia"/>
        </w:rPr>
        <w:t>商谈空间，成本与需求的博弈主导行情及利润变化。</w:t>
      </w:r>
    </w:p>
    <w:p w14:paraId="69004A58" w14:textId="77777777" w:rsidR="007D7A13" w:rsidRDefault="007D7A13">
      <w:pPr>
        <w:spacing w:line="360" w:lineRule="auto"/>
        <w:rPr>
          <w:rFonts w:hint="eastAsia"/>
        </w:rPr>
      </w:pPr>
    </w:p>
    <w:p w14:paraId="2F2C2EB0" w14:textId="77777777" w:rsidR="007D7A13" w:rsidRDefault="00000000">
      <w:pPr>
        <w:spacing w:line="360" w:lineRule="auto"/>
        <w:rPr>
          <w:rFonts w:hint="eastAsia"/>
        </w:rPr>
      </w:pPr>
      <w:r>
        <w:rPr>
          <w:rFonts w:hint="eastAsia"/>
        </w:rPr>
        <w:t>粘胶短</w:t>
      </w:r>
      <w:proofErr w:type="gramStart"/>
      <w:r>
        <w:rPr>
          <w:rFonts w:hint="eastAsia"/>
        </w:rPr>
        <w:t>纤</w:t>
      </w:r>
      <w:proofErr w:type="gramEnd"/>
      <w:r>
        <w:rPr>
          <w:rFonts w:hint="eastAsia"/>
        </w:rPr>
        <w:t>：本周国内粘胶短</w:t>
      </w:r>
      <w:proofErr w:type="gramStart"/>
      <w:r>
        <w:rPr>
          <w:rFonts w:hint="eastAsia"/>
        </w:rPr>
        <w:t>纤市场暂稳运行</w:t>
      </w:r>
      <w:proofErr w:type="gramEnd"/>
      <w:r>
        <w:rPr>
          <w:rFonts w:hint="eastAsia"/>
        </w:rPr>
        <w:t>。溶解浆与硫酸价格走势偏强，粘胶短</w:t>
      </w:r>
      <w:proofErr w:type="gramStart"/>
      <w:r>
        <w:rPr>
          <w:rFonts w:hint="eastAsia"/>
        </w:rPr>
        <w:t>纤</w:t>
      </w:r>
      <w:proofErr w:type="gramEnd"/>
      <w:r>
        <w:rPr>
          <w:rFonts w:hint="eastAsia"/>
        </w:rPr>
        <w:t>成本支撑仍较为坚挺。下游人棉纱多以消耗现有原料库存为主，采购按需跟进。周内粘胶短</w:t>
      </w:r>
      <w:proofErr w:type="gramStart"/>
      <w:r>
        <w:rPr>
          <w:rFonts w:hint="eastAsia"/>
        </w:rPr>
        <w:t>纤</w:t>
      </w:r>
      <w:proofErr w:type="gramEnd"/>
      <w:r>
        <w:rPr>
          <w:rFonts w:hint="eastAsia"/>
        </w:rPr>
        <w:t>企业以执行签单发货为主，市场交投氛围较为平稳，企业报盘暂无明显波动，市场以横盘整理为主。</w:t>
      </w:r>
    </w:p>
    <w:p w14:paraId="6478316A" w14:textId="77777777" w:rsidR="007D7A13" w:rsidRDefault="007D7A13">
      <w:pPr>
        <w:spacing w:line="360" w:lineRule="auto"/>
        <w:rPr>
          <w:rFonts w:hint="eastAsia"/>
        </w:rPr>
      </w:pPr>
    </w:p>
    <w:p w14:paraId="4D07ED3A" w14:textId="77777777" w:rsidR="007D7A13" w:rsidRDefault="00000000">
      <w:pPr>
        <w:spacing w:line="360" w:lineRule="auto"/>
        <w:rPr>
          <w:rFonts w:hint="eastAsia"/>
        </w:rPr>
      </w:pPr>
      <w:r>
        <w:rPr>
          <w:rFonts w:hint="eastAsia"/>
        </w:rPr>
        <w:t>莱赛尔纤维：本周国内莱赛尔纤维市场偏暖震荡。周内西南地区装置检修，莱赛尔纤维行业开机略有下滑，</w:t>
      </w:r>
      <w:proofErr w:type="gramStart"/>
      <w:r>
        <w:rPr>
          <w:rFonts w:hint="eastAsia"/>
        </w:rPr>
        <w:t>主原料溶解浆</w:t>
      </w:r>
      <w:proofErr w:type="gramEnd"/>
      <w:r>
        <w:rPr>
          <w:rFonts w:hint="eastAsia"/>
        </w:rPr>
        <w:t>报盘较为坚挺，莱赛尔纤维成本支撑犹存。</w:t>
      </w:r>
      <w:proofErr w:type="gramStart"/>
      <w:r>
        <w:rPr>
          <w:rFonts w:hint="eastAsia"/>
        </w:rPr>
        <w:t>下游纱企按需</w:t>
      </w:r>
      <w:proofErr w:type="gramEnd"/>
      <w:r>
        <w:rPr>
          <w:rFonts w:hint="eastAsia"/>
        </w:rPr>
        <w:t>补货，采购积极性仍相对尚可。周内莱赛尔纤维企业仍以稳定发货为主，企业库存维持低位，市场成交重心偏暖运行。</w:t>
      </w:r>
    </w:p>
    <w:p w14:paraId="0F8ABB99" w14:textId="77777777" w:rsidR="007D7A13" w:rsidRDefault="007D7A13">
      <w:pPr>
        <w:spacing w:line="360" w:lineRule="auto"/>
        <w:rPr>
          <w:rFonts w:hint="eastAsia"/>
        </w:rPr>
      </w:pPr>
    </w:p>
    <w:p w14:paraId="256671EF" w14:textId="77777777" w:rsidR="007D7A13" w:rsidRDefault="00000000">
      <w:pPr>
        <w:spacing w:line="360" w:lineRule="auto"/>
        <w:rPr>
          <w:rFonts w:hint="eastAsia"/>
        </w:rPr>
      </w:pPr>
      <w:r>
        <w:rPr>
          <w:rFonts w:hint="eastAsia"/>
        </w:rPr>
        <w:t>腈纶：本周国内腈纶市场僵持偏弱。原料丙烯腈受基本面疲软影响，价格震荡下探，成本支撑减弱；下游需求持续一般，多按需补货，市场主要</w:t>
      </w:r>
      <w:proofErr w:type="gramStart"/>
      <w:r>
        <w:rPr>
          <w:rFonts w:hint="eastAsia"/>
        </w:rPr>
        <w:t>依赖刚需新</w:t>
      </w:r>
      <w:proofErr w:type="gramEnd"/>
      <w:r>
        <w:rPr>
          <w:rFonts w:hint="eastAsia"/>
        </w:rPr>
        <w:lastRenderedPageBreak/>
        <w:t>单及合约订单支撑，交投气氛清淡。尽管宁波中新、吉化奇峰装置重</w:t>
      </w:r>
      <w:proofErr w:type="gramStart"/>
      <w:r>
        <w:rPr>
          <w:rFonts w:hint="eastAsia"/>
        </w:rPr>
        <w:t>启并提负至</w:t>
      </w:r>
      <w:proofErr w:type="gramEnd"/>
      <w:r>
        <w:rPr>
          <w:rFonts w:hint="eastAsia"/>
        </w:rPr>
        <w:t>五成附近，行业供应量有所增加，但整体</w:t>
      </w:r>
      <w:proofErr w:type="gramStart"/>
      <w:r>
        <w:rPr>
          <w:rFonts w:hint="eastAsia"/>
        </w:rPr>
        <w:t>开工仍</w:t>
      </w:r>
      <w:proofErr w:type="gramEnd"/>
      <w:r>
        <w:rPr>
          <w:rFonts w:hint="eastAsia"/>
        </w:rPr>
        <w:t>维持在六成以下。市场多空交织下，</w:t>
      </w:r>
      <w:proofErr w:type="gramStart"/>
      <w:r>
        <w:rPr>
          <w:rFonts w:hint="eastAsia"/>
        </w:rPr>
        <w:t>实单成交</w:t>
      </w:r>
      <w:proofErr w:type="gramEnd"/>
      <w:r>
        <w:rPr>
          <w:rFonts w:hint="eastAsia"/>
        </w:rPr>
        <w:t>存在窄幅优惠以促走货，市场整体</w:t>
      </w:r>
      <w:proofErr w:type="gramStart"/>
      <w:r>
        <w:rPr>
          <w:rFonts w:hint="eastAsia"/>
        </w:rPr>
        <w:t>延续弱稳整理</w:t>
      </w:r>
      <w:proofErr w:type="gramEnd"/>
      <w:r>
        <w:rPr>
          <w:rFonts w:hint="eastAsia"/>
        </w:rPr>
        <w:t>。</w:t>
      </w:r>
    </w:p>
    <w:p w14:paraId="662DA5AE" w14:textId="77777777" w:rsidR="007D7A13" w:rsidRDefault="007D7A13">
      <w:pPr>
        <w:adjustRightInd w:val="0"/>
        <w:snapToGrid w:val="0"/>
        <w:spacing w:line="360" w:lineRule="auto"/>
        <w:rPr>
          <w:rFonts w:hint="eastAsia"/>
        </w:rPr>
      </w:pPr>
    </w:p>
    <w:p w14:paraId="0039E579" w14:textId="77777777" w:rsidR="007D7A13" w:rsidRDefault="00000000">
      <w:pPr>
        <w:spacing w:line="360" w:lineRule="auto"/>
        <w:rPr>
          <w:rFonts w:hint="eastAsia"/>
        </w:rPr>
      </w:pPr>
      <w:r>
        <w:rPr>
          <w:rFonts w:hint="eastAsia"/>
        </w:rPr>
        <w:t>（本期完）</w:t>
      </w:r>
    </w:p>
    <w:p w14:paraId="4824FD97" w14:textId="77777777" w:rsidR="007D7A13" w:rsidRDefault="007D7A13">
      <w:pPr>
        <w:spacing w:line="360" w:lineRule="auto"/>
        <w:rPr>
          <w:rFonts w:hint="eastAsia"/>
        </w:rPr>
      </w:pPr>
    </w:p>
    <w:p w14:paraId="4E217142" w14:textId="77777777" w:rsidR="007D7A13"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7D7A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39A7" w14:textId="77777777" w:rsidR="002E71AB" w:rsidRDefault="002E71AB" w:rsidP="00A52375">
      <w:pPr>
        <w:rPr>
          <w:rFonts w:hint="eastAsia"/>
        </w:rPr>
      </w:pPr>
      <w:r>
        <w:separator/>
      </w:r>
    </w:p>
  </w:endnote>
  <w:endnote w:type="continuationSeparator" w:id="0">
    <w:p w14:paraId="28B19A63" w14:textId="77777777" w:rsidR="002E71AB" w:rsidRDefault="002E71AB" w:rsidP="00A523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A4FE" w14:textId="77777777" w:rsidR="002E71AB" w:rsidRDefault="002E71AB" w:rsidP="00A52375">
      <w:pPr>
        <w:rPr>
          <w:rFonts w:hint="eastAsia"/>
        </w:rPr>
      </w:pPr>
      <w:r>
        <w:separator/>
      </w:r>
    </w:p>
  </w:footnote>
  <w:footnote w:type="continuationSeparator" w:id="0">
    <w:p w14:paraId="63ACADC4" w14:textId="77777777" w:rsidR="002E71AB" w:rsidRDefault="002E71AB" w:rsidP="00A5237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2D6B"/>
    <w:rsid w:val="00003FE5"/>
    <w:rsid w:val="000044C2"/>
    <w:rsid w:val="00004963"/>
    <w:rsid w:val="0000557D"/>
    <w:rsid w:val="000071E0"/>
    <w:rsid w:val="00007A4B"/>
    <w:rsid w:val="000111CC"/>
    <w:rsid w:val="00012693"/>
    <w:rsid w:val="00012E1F"/>
    <w:rsid w:val="000135E9"/>
    <w:rsid w:val="00016000"/>
    <w:rsid w:val="000167EA"/>
    <w:rsid w:val="000207C7"/>
    <w:rsid w:val="0002417B"/>
    <w:rsid w:val="0002472E"/>
    <w:rsid w:val="00024C7F"/>
    <w:rsid w:val="00025423"/>
    <w:rsid w:val="00025697"/>
    <w:rsid w:val="0002661A"/>
    <w:rsid w:val="00030DDE"/>
    <w:rsid w:val="000317FA"/>
    <w:rsid w:val="0003298C"/>
    <w:rsid w:val="000354D2"/>
    <w:rsid w:val="00036B09"/>
    <w:rsid w:val="0004084F"/>
    <w:rsid w:val="00041DB5"/>
    <w:rsid w:val="00044EAF"/>
    <w:rsid w:val="00047FC3"/>
    <w:rsid w:val="00051251"/>
    <w:rsid w:val="00051D9D"/>
    <w:rsid w:val="000520FF"/>
    <w:rsid w:val="00052483"/>
    <w:rsid w:val="0005303D"/>
    <w:rsid w:val="000568DB"/>
    <w:rsid w:val="00057425"/>
    <w:rsid w:val="000606BF"/>
    <w:rsid w:val="000645B4"/>
    <w:rsid w:val="00064EEB"/>
    <w:rsid w:val="00065519"/>
    <w:rsid w:val="00065E96"/>
    <w:rsid w:val="000679AB"/>
    <w:rsid w:val="00070E48"/>
    <w:rsid w:val="000711FC"/>
    <w:rsid w:val="00073F98"/>
    <w:rsid w:val="00075362"/>
    <w:rsid w:val="00076200"/>
    <w:rsid w:val="00076DF4"/>
    <w:rsid w:val="00083965"/>
    <w:rsid w:val="0008438E"/>
    <w:rsid w:val="00084F6F"/>
    <w:rsid w:val="00090500"/>
    <w:rsid w:val="000916A2"/>
    <w:rsid w:val="00091DC0"/>
    <w:rsid w:val="00092C9D"/>
    <w:rsid w:val="00094CC5"/>
    <w:rsid w:val="00096C92"/>
    <w:rsid w:val="000A1FAC"/>
    <w:rsid w:val="000A2E34"/>
    <w:rsid w:val="000A32B0"/>
    <w:rsid w:val="000A3FBB"/>
    <w:rsid w:val="000A5D47"/>
    <w:rsid w:val="000A72D6"/>
    <w:rsid w:val="000B1B8C"/>
    <w:rsid w:val="000B31D3"/>
    <w:rsid w:val="000B3A7F"/>
    <w:rsid w:val="000B4A63"/>
    <w:rsid w:val="000B5362"/>
    <w:rsid w:val="000B5640"/>
    <w:rsid w:val="000B5FFC"/>
    <w:rsid w:val="000B7438"/>
    <w:rsid w:val="000B763D"/>
    <w:rsid w:val="000C116F"/>
    <w:rsid w:val="000C3738"/>
    <w:rsid w:val="000C3EF5"/>
    <w:rsid w:val="000C60DE"/>
    <w:rsid w:val="000C758E"/>
    <w:rsid w:val="000D05BD"/>
    <w:rsid w:val="000D0896"/>
    <w:rsid w:val="000D0B6A"/>
    <w:rsid w:val="000D0E17"/>
    <w:rsid w:val="000D42B8"/>
    <w:rsid w:val="000D4A7E"/>
    <w:rsid w:val="000D721E"/>
    <w:rsid w:val="000E216B"/>
    <w:rsid w:val="000E271F"/>
    <w:rsid w:val="000E2873"/>
    <w:rsid w:val="000E3C99"/>
    <w:rsid w:val="000E602D"/>
    <w:rsid w:val="000E6760"/>
    <w:rsid w:val="000E70BB"/>
    <w:rsid w:val="000F027D"/>
    <w:rsid w:val="000F1B4A"/>
    <w:rsid w:val="000F269D"/>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26DE7"/>
    <w:rsid w:val="00127B2A"/>
    <w:rsid w:val="00130452"/>
    <w:rsid w:val="001314F8"/>
    <w:rsid w:val="0013229B"/>
    <w:rsid w:val="0013326D"/>
    <w:rsid w:val="00133731"/>
    <w:rsid w:val="00133CAD"/>
    <w:rsid w:val="00134690"/>
    <w:rsid w:val="00134BED"/>
    <w:rsid w:val="001360FC"/>
    <w:rsid w:val="00137BBE"/>
    <w:rsid w:val="001409CE"/>
    <w:rsid w:val="0014129A"/>
    <w:rsid w:val="00141B60"/>
    <w:rsid w:val="00142185"/>
    <w:rsid w:val="001424AD"/>
    <w:rsid w:val="00142795"/>
    <w:rsid w:val="001442EE"/>
    <w:rsid w:val="00144CD5"/>
    <w:rsid w:val="00144E8F"/>
    <w:rsid w:val="00145CB8"/>
    <w:rsid w:val="0014746D"/>
    <w:rsid w:val="001478C6"/>
    <w:rsid w:val="0015371B"/>
    <w:rsid w:val="001565D3"/>
    <w:rsid w:val="001575AE"/>
    <w:rsid w:val="00160C1A"/>
    <w:rsid w:val="00161B8B"/>
    <w:rsid w:val="00162AC3"/>
    <w:rsid w:val="00164CCD"/>
    <w:rsid w:val="001658CA"/>
    <w:rsid w:val="00172228"/>
    <w:rsid w:val="00172A00"/>
    <w:rsid w:val="00173300"/>
    <w:rsid w:val="00173B14"/>
    <w:rsid w:val="00173CAE"/>
    <w:rsid w:val="00175DB9"/>
    <w:rsid w:val="001761DA"/>
    <w:rsid w:val="00176710"/>
    <w:rsid w:val="00177419"/>
    <w:rsid w:val="00180613"/>
    <w:rsid w:val="00182138"/>
    <w:rsid w:val="001826EA"/>
    <w:rsid w:val="001830A6"/>
    <w:rsid w:val="0018405F"/>
    <w:rsid w:val="00185708"/>
    <w:rsid w:val="00190366"/>
    <w:rsid w:val="00190D32"/>
    <w:rsid w:val="00190FB2"/>
    <w:rsid w:val="001945A7"/>
    <w:rsid w:val="00197292"/>
    <w:rsid w:val="00197829"/>
    <w:rsid w:val="001A04CE"/>
    <w:rsid w:val="001A0ED2"/>
    <w:rsid w:val="001A17F9"/>
    <w:rsid w:val="001A60F5"/>
    <w:rsid w:val="001A657B"/>
    <w:rsid w:val="001A6F3E"/>
    <w:rsid w:val="001A721B"/>
    <w:rsid w:val="001A7813"/>
    <w:rsid w:val="001A7B5C"/>
    <w:rsid w:val="001B04E8"/>
    <w:rsid w:val="001B2810"/>
    <w:rsid w:val="001C2266"/>
    <w:rsid w:val="001C4D68"/>
    <w:rsid w:val="001C5C28"/>
    <w:rsid w:val="001D07AC"/>
    <w:rsid w:val="001D1892"/>
    <w:rsid w:val="001D1D3F"/>
    <w:rsid w:val="001D2AD3"/>
    <w:rsid w:val="001D3C7C"/>
    <w:rsid w:val="001D3D22"/>
    <w:rsid w:val="001D521E"/>
    <w:rsid w:val="001D69D6"/>
    <w:rsid w:val="001E3D3B"/>
    <w:rsid w:val="001E4173"/>
    <w:rsid w:val="001E6F00"/>
    <w:rsid w:val="001F2500"/>
    <w:rsid w:val="001F3BAA"/>
    <w:rsid w:val="001F7AE9"/>
    <w:rsid w:val="002015A7"/>
    <w:rsid w:val="00203B58"/>
    <w:rsid w:val="002047AC"/>
    <w:rsid w:val="00205B61"/>
    <w:rsid w:val="00210671"/>
    <w:rsid w:val="00211957"/>
    <w:rsid w:val="00212AE0"/>
    <w:rsid w:val="0021595B"/>
    <w:rsid w:val="00215C95"/>
    <w:rsid w:val="00215F5C"/>
    <w:rsid w:val="00216DEC"/>
    <w:rsid w:val="00221F65"/>
    <w:rsid w:val="00222301"/>
    <w:rsid w:val="002226E9"/>
    <w:rsid w:val="00222F5A"/>
    <w:rsid w:val="00223989"/>
    <w:rsid w:val="00233538"/>
    <w:rsid w:val="00233569"/>
    <w:rsid w:val="00233A39"/>
    <w:rsid w:val="0023529C"/>
    <w:rsid w:val="00236889"/>
    <w:rsid w:val="00236DBF"/>
    <w:rsid w:val="00240539"/>
    <w:rsid w:val="00243BA9"/>
    <w:rsid w:val="00244A8C"/>
    <w:rsid w:val="00245E6E"/>
    <w:rsid w:val="0025022C"/>
    <w:rsid w:val="002508D6"/>
    <w:rsid w:val="00254112"/>
    <w:rsid w:val="00254907"/>
    <w:rsid w:val="00254CFE"/>
    <w:rsid w:val="00260C29"/>
    <w:rsid w:val="002628FE"/>
    <w:rsid w:val="0026314A"/>
    <w:rsid w:val="00264473"/>
    <w:rsid w:val="00266856"/>
    <w:rsid w:val="002708FA"/>
    <w:rsid w:val="00270BB8"/>
    <w:rsid w:val="002750C9"/>
    <w:rsid w:val="00276804"/>
    <w:rsid w:val="00276FD2"/>
    <w:rsid w:val="002774EB"/>
    <w:rsid w:val="00277C65"/>
    <w:rsid w:val="00283B84"/>
    <w:rsid w:val="0028478E"/>
    <w:rsid w:val="00285105"/>
    <w:rsid w:val="002855A2"/>
    <w:rsid w:val="00285E8A"/>
    <w:rsid w:val="00287A59"/>
    <w:rsid w:val="0029294D"/>
    <w:rsid w:val="002931D7"/>
    <w:rsid w:val="0029345F"/>
    <w:rsid w:val="00295C56"/>
    <w:rsid w:val="00295FCA"/>
    <w:rsid w:val="00297D08"/>
    <w:rsid w:val="002A056A"/>
    <w:rsid w:val="002A1AFB"/>
    <w:rsid w:val="002A2215"/>
    <w:rsid w:val="002A2AB9"/>
    <w:rsid w:val="002A3C71"/>
    <w:rsid w:val="002A3EA2"/>
    <w:rsid w:val="002A4E69"/>
    <w:rsid w:val="002A5A9F"/>
    <w:rsid w:val="002A7317"/>
    <w:rsid w:val="002A7433"/>
    <w:rsid w:val="002A7FEE"/>
    <w:rsid w:val="002B0E1E"/>
    <w:rsid w:val="002B19B1"/>
    <w:rsid w:val="002B257F"/>
    <w:rsid w:val="002B3FD4"/>
    <w:rsid w:val="002B44DE"/>
    <w:rsid w:val="002B463C"/>
    <w:rsid w:val="002B4AB7"/>
    <w:rsid w:val="002B7618"/>
    <w:rsid w:val="002C1926"/>
    <w:rsid w:val="002C31D4"/>
    <w:rsid w:val="002C503E"/>
    <w:rsid w:val="002D23C4"/>
    <w:rsid w:val="002D3926"/>
    <w:rsid w:val="002D497A"/>
    <w:rsid w:val="002D4FCC"/>
    <w:rsid w:val="002D5873"/>
    <w:rsid w:val="002D6D83"/>
    <w:rsid w:val="002E18EE"/>
    <w:rsid w:val="002E21A7"/>
    <w:rsid w:val="002E3576"/>
    <w:rsid w:val="002E4B06"/>
    <w:rsid w:val="002E5428"/>
    <w:rsid w:val="002E58FD"/>
    <w:rsid w:val="002E5CDD"/>
    <w:rsid w:val="002E71AB"/>
    <w:rsid w:val="002F1B74"/>
    <w:rsid w:val="002F3CAA"/>
    <w:rsid w:val="002F481E"/>
    <w:rsid w:val="002F5047"/>
    <w:rsid w:val="002F724F"/>
    <w:rsid w:val="002F759A"/>
    <w:rsid w:val="003019CD"/>
    <w:rsid w:val="0030301D"/>
    <w:rsid w:val="00307ACA"/>
    <w:rsid w:val="00310948"/>
    <w:rsid w:val="00311E93"/>
    <w:rsid w:val="00312604"/>
    <w:rsid w:val="00315140"/>
    <w:rsid w:val="00315E44"/>
    <w:rsid w:val="00316BBA"/>
    <w:rsid w:val="00316C6A"/>
    <w:rsid w:val="00316EED"/>
    <w:rsid w:val="00320CE8"/>
    <w:rsid w:val="00321067"/>
    <w:rsid w:val="00321DC0"/>
    <w:rsid w:val="00321EFB"/>
    <w:rsid w:val="00323150"/>
    <w:rsid w:val="003239DB"/>
    <w:rsid w:val="00325755"/>
    <w:rsid w:val="003265E0"/>
    <w:rsid w:val="00327F3F"/>
    <w:rsid w:val="00331860"/>
    <w:rsid w:val="003340EC"/>
    <w:rsid w:val="0033445B"/>
    <w:rsid w:val="0033452A"/>
    <w:rsid w:val="00334CFC"/>
    <w:rsid w:val="00336149"/>
    <w:rsid w:val="00337B86"/>
    <w:rsid w:val="00340DCB"/>
    <w:rsid w:val="003417C4"/>
    <w:rsid w:val="00342FE9"/>
    <w:rsid w:val="003439DF"/>
    <w:rsid w:val="00344364"/>
    <w:rsid w:val="00345EB8"/>
    <w:rsid w:val="00347BF5"/>
    <w:rsid w:val="00350F34"/>
    <w:rsid w:val="00351F89"/>
    <w:rsid w:val="00352C55"/>
    <w:rsid w:val="00354AC6"/>
    <w:rsid w:val="00355821"/>
    <w:rsid w:val="00360A51"/>
    <w:rsid w:val="003613E7"/>
    <w:rsid w:val="00361F8F"/>
    <w:rsid w:val="003637A9"/>
    <w:rsid w:val="003652AD"/>
    <w:rsid w:val="00365674"/>
    <w:rsid w:val="00365B66"/>
    <w:rsid w:val="00366B55"/>
    <w:rsid w:val="003701B5"/>
    <w:rsid w:val="00370FE2"/>
    <w:rsid w:val="00375244"/>
    <w:rsid w:val="00377DD0"/>
    <w:rsid w:val="00386B6F"/>
    <w:rsid w:val="003902D3"/>
    <w:rsid w:val="00391901"/>
    <w:rsid w:val="00391EFE"/>
    <w:rsid w:val="003944CC"/>
    <w:rsid w:val="003948FB"/>
    <w:rsid w:val="00397FD9"/>
    <w:rsid w:val="003A012C"/>
    <w:rsid w:val="003A04B8"/>
    <w:rsid w:val="003A294B"/>
    <w:rsid w:val="003A2A56"/>
    <w:rsid w:val="003A3E20"/>
    <w:rsid w:val="003A5479"/>
    <w:rsid w:val="003A54D3"/>
    <w:rsid w:val="003A5588"/>
    <w:rsid w:val="003B0EAD"/>
    <w:rsid w:val="003B493D"/>
    <w:rsid w:val="003B5A06"/>
    <w:rsid w:val="003B6D05"/>
    <w:rsid w:val="003C00FA"/>
    <w:rsid w:val="003C091D"/>
    <w:rsid w:val="003C0F43"/>
    <w:rsid w:val="003C38ED"/>
    <w:rsid w:val="003C437C"/>
    <w:rsid w:val="003C7C0A"/>
    <w:rsid w:val="003D0C44"/>
    <w:rsid w:val="003D5118"/>
    <w:rsid w:val="003D7AD2"/>
    <w:rsid w:val="003D7CAE"/>
    <w:rsid w:val="003E1022"/>
    <w:rsid w:val="003E182A"/>
    <w:rsid w:val="003E1F85"/>
    <w:rsid w:val="003E295A"/>
    <w:rsid w:val="003E2AEC"/>
    <w:rsid w:val="003E3275"/>
    <w:rsid w:val="003E4A70"/>
    <w:rsid w:val="003E7873"/>
    <w:rsid w:val="003E7E15"/>
    <w:rsid w:val="003F3CD6"/>
    <w:rsid w:val="003F42C6"/>
    <w:rsid w:val="003F6198"/>
    <w:rsid w:val="003F633C"/>
    <w:rsid w:val="003F6612"/>
    <w:rsid w:val="003F68FD"/>
    <w:rsid w:val="003F79DA"/>
    <w:rsid w:val="004000BD"/>
    <w:rsid w:val="00400EF1"/>
    <w:rsid w:val="00403C62"/>
    <w:rsid w:val="0040418A"/>
    <w:rsid w:val="00407EF8"/>
    <w:rsid w:val="00410058"/>
    <w:rsid w:val="00412DCA"/>
    <w:rsid w:val="00413463"/>
    <w:rsid w:val="0041405E"/>
    <w:rsid w:val="004151A5"/>
    <w:rsid w:val="004165BF"/>
    <w:rsid w:val="00416BE8"/>
    <w:rsid w:val="00416D4C"/>
    <w:rsid w:val="00417761"/>
    <w:rsid w:val="00422116"/>
    <w:rsid w:val="004223C4"/>
    <w:rsid w:val="00422A86"/>
    <w:rsid w:val="004238E9"/>
    <w:rsid w:val="0042493E"/>
    <w:rsid w:val="00425218"/>
    <w:rsid w:val="00427072"/>
    <w:rsid w:val="00431E33"/>
    <w:rsid w:val="004330DF"/>
    <w:rsid w:val="00435753"/>
    <w:rsid w:val="004357F6"/>
    <w:rsid w:val="004377FC"/>
    <w:rsid w:val="00440C59"/>
    <w:rsid w:val="00441474"/>
    <w:rsid w:val="00441485"/>
    <w:rsid w:val="00442F48"/>
    <w:rsid w:val="004433C4"/>
    <w:rsid w:val="00443AB6"/>
    <w:rsid w:val="00446B76"/>
    <w:rsid w:val="004514F1"/>
    <w:rsid w:val="00455B62"/>
    <w:rsid w:val="00456AE7"/>
    <w:rsid w:val="00456D11"/>
    <w:rsid w:val="00460FD7"/>
    <w:rsid w:val="00461A2C"/>
    <w:rsid w:val="00464901"/>
    <w:rsid w:val="00465370"/>
    <w:rsid w:val="004654A5"/>
    <w:rsid w:val="00467C30"/>
    <w:rsid w:val="004705EA"/>
    <w:rsid w:val="00471685"/>
    <w:rsid w:val="00471992"/>
    <w:rsid w:val="00473FC5"/>
    <w:rsid w:val="00474319"/>
    <w:rsid w:val="004751DA"/>
    <w:rsid w:val="00475331"/>
    <w:rsid w:val="00475D0D"/>
    <w:rsid w:val="00476B7F"/>
    <w:rsid w:val="00476CCA"/>
    <w:rsid w:val="0048136D"/>
    <w:rsid w:val="0048163F"/>
    <w:rsid w:val="00482DD3"/>
    <w:rsid w:val="00483A44"/>
    <w:rsid w:val="00484C57"/>
    <w:rsid w:val="00484E3C"/>
    <w:rsid w:val="004852BA"/>
    <w:rsid w:val="00486B97"/>
    <w:rsid w:val="00486E79"/>
    <w:rsid w:val="00487488"/>
    <w:rsid w:val="0049070C"/>
    <w:rsid w:val="00490FDE"/>
    <w:rsid w:val="00491541"/>
    <w:rsid w:val="00492142"/>
    <w:rsid w:val="0049304E"/>
    <w:rsid w:val="00493A94"/>
    <w:rsid w:val="004A0179"/>
    <w:rsid w:val="004A04E4"/>
    <w:rsid w:val="004A73A7"/>
    <w:rsid w:val="004A759D"/>
    <w:rsid w:val="004B23F2"/>
    <w:rsid w:val="004B25BD"/>
    <w:rsid w:val="004B450A"/>
    <w:rsid w:val="004B4EE0"/>
    <w:rsid w:val="004B5143"/>
    <w:rsid w:val="004B5871"/>
    <w:rsid w:val="004B6455"/>
    <w:rsid w:val="004B7D49"/>
    <w:rsid w:val="004B7DD9"/>
    <w:rsid w:val="004C0B91"/>
    <w:rsid w:val="004C46A1"/>
    <w:rsid w:val="004D0572"/>
    <w:rsid w:val="004D06AC"/>
    <w:rsid w:val="004D0AAC"/>
    <w:rsid w:val="004D2A10"/>
    <w:rsid w:val="004D51D7"/>
    <w:rsid w:val="004D5EC9"/>
    <w:rsid w:val="004D6508"/>
    <w:rsid w:val="004E073F"/>
    <w:rsid w:val="004E25B1"/>
    <w:rsid w:val="004E4887"/>
    <w:rsid w:val="004F1514"/>
    <w:rsid w:val="004F1821"/>
    <w:rsid w:val="004F2D97"/>
    <w:rsid w:val="004F5578"/>
    <w:rsid w:val="005015AB"/>
    <w:rsid w:val="00501828"/>
    <w:rsid w:val="0050258A"/>
    <w:rsid w:val="005031F2"/>
    <w:rsid w:val="005048D2"/>
    <w:rsid w:val="00504E22"/>
    <w:rsid w:val="00507C04"/>
    <w:rsid w:val="00507C52"/>
    <w:rsid w:val="0051067D"/>
    <w:rsid w:val="00514004"/>
    <w:rsid w:val="0051517B"/>
    <w:rsid w:val="00515FDE"/>
    <w:rsid w:val="0052036F"/>
    <w:rsid w:val="005251E5"/>
    <w:rsid w:val="00531E9C"/>
    <w:rsid w:val="0053264A"/>
    <w:rsid w:val="0053338E"/>
    <w:rsid w:val="00535F6C"/>
    <w:rsid w:val="00537A63"/>
    <w:rsid w:val="00541D87"/>
    <w:rsid w:val="00542AD8"/>
    <w:rsid w:val="00543116"/>
    <w:rsid w:val="00544B68"/>
    <w:rsid w:val="005451AB"/>
    <w:rsid w:val="00545389"/>
    <w:rsid w:val="00545C73"/>
    <w:rsid w:val="005475E5"/>
    <w:rsid w:val="005517B3"/>
    <w:rsid w:val="00551B75"/>
    <w:rsid w:val="00560330"/>
    <w:rsid w:val="005611AF"/>
    <w:rsid w:val="005635C2"/>
    <w:rsid w:val="00563A85"/>
    <w:rsid w:val="00563D56"/>
    <w:rsid w:val="005657BA"/>
    <w:rsid w:val="00566347"/>
    <w:rsid w:val="00567AA3"/>
    <w:rsid w:val="00570EB1"/>
    <w:rsid w:val="00571253"/>
    <w:rsid w:val="00572880"/>
    <w:rsid w:val="00580580"/>
    <w:rsid w:val="005805DB"/>
    <w:rsid w:val="00581AB6"/>
    <w:rsid w:val="005823F9"/>
    <w:rsid w:val="005869E3"/>
    <w:rsid w:val="005874A4"/>
    <w:rsid w:val="00590A1C"/>
    <w:rsid w:val="00590AB3"/>
    <w:rsid w:val="00590EAD"/>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34"/>
    <w:rsid w:val="005B1953"/>
    <w:rsid w:val="005B2B2B"/>
    <w:rsid w:val="005C0683"/>
    <w:rsid w:val="005C1471"/>
    <w:rsid w:val="005C171B"/>
    <w:rsid w:val="005C1878"/>
    <w:rsid w:val="005C2258"/>
    <w:rsid w:val="005C2727"/>
    <w:rsid w:val="005C4988"/>
    <w:rsid w:val="005D2381"/>
    <w:rsid w:val="005D3A4C"/>
    <w:rsid w:val="005D517F"/>
    <w:rsid w:val="005D5384"/>
    <w:rsid w:val="005D6CB2"/>
    <w:rsid w:val="005D6E67"/>
    <w:rsid w:val="005E02B2"/>
    <w:rsid w:val="005E1F25"/>
    <w:rsid w:val="005E2994"/>
    <w:rsid w:val="005E316B"/>
    <w:rsid w:val="005E6103"/>
    <w:rsid w:val="005E7F80"/>
    <w:rsid w:val="005F2BEF"/>
    <w:rsid w:val="005F68DC"/>
    <w:rsid w:val="00600B60"/>
    <w:rsid w:val="00601326"/>
    <w:rsid w:val="0060278E"/>
    <w:rsid w:val="0060307A"/>
    <w:rsid w:val="00604509"/>
    <w:rsid w:val="0060663D"/>
    <w:rsid w:val="00607692"/>
    <w:rsid w:val="00611997"/>
    <w:rsid w:val="00613A5E"/>
    <w:rsid w:val="006146BF"/>
    <w:rsid w:val="00614F97"/>
    <w:rsid w:val="0061512D"/>
    <w:rsid w:val="00620C35"/>
    <w:rsid w:val="00621FE1"/>
    <w:rsid w:val="0062317B"/>
    <w:rsid w:val="00623671"/>
    <w:rsid w:val="006263A0"/>
    <w:rsid w:val="00627E39"/>
    <w:rsid w:val="00631A5F"/>
    <w:rsid w:val="00633E78"/>
    <w:rsid w:val="00634B24"/>
    <w:rsid w:val="006364F0"/>
    <w:rsid w:val="006374E1"/>
    <w:rsid w:val="006376C8"/>
    <w:rsid w:val="00637C73"/>
    <w:rsid w:val="006413DD"/>
    <w:rsid w:val="006441B8"/>
    <w:rsid w:val="00644255"/>
    <w:rsid w:val="00644C84"/>
    <w:rsid w:val="00645A8A"/>
    <w:rsid w:val="00650D86"/>
    <w:rsid w:val="00652697"/>
    <w:rsid w:val="0065377F"/>
    <w:rsid w:val="0065397A"/>
    <w:rsid w:val="00657464"/>
    <w:rsid w:val="00660C64"/>
    <w:rsid w:val="00662FFD"/>
    <w:rsid w:val="0066422C"/>
    <w:rsid w:val="006712B1"/>
    <w:rsid w:val="00673274"/>
    <w:rsid w:val="0067592C"/>
    <w:rsid w:val="006765B6"/>
    <w:rsid w:val="00681A47"/>
    <w:rsid w:val="00681C89"/>
    <w:rsid w:val="00687721"/>
    <w:rsid w:val="00687B80"/>
    <w:rsid w:val="00687BC5"/>
    <w:rsid w:val="00691436"/>
    <w:rsid w:val="006963DF"/>
    <w:rsid w:val="0069758C"/>
    <w:rsid w:val="006A011C"/>
    <w:rsid w:val="006A042F"/>
    <w:rsid w:val="006A0F4A"/>
    <w:rsid w:val="006A1B2F"/>
    <w:rsid w:val="006A242F"/>
    <w:rsid w:val="006A3430"/>
    <w:rsid w:val="006A5740"/>
    <w:rsid w:val="006A59FC"/>
    <w:rsid w:val="006A60A2"/>
    <w:rsid w:val="006A79DB"/>
    <w:rsid w:val="006B1ACA"/>
    <w:rsid w:val="006B2C29"/>
    <w:rsid w:val="006B3ACD"/>
    <w:rsid w:val="006B3B7B"/>
    <w:rsid w:val="006B586E"/>
    <w:rsid w:val="006B7F0A"/>
    <w:rsid w:val="006C11B4"/>
    <w:rsid w:val="006C21AE"/>
    <w:rsid w:val="006C4086"/>
    <w:rsid w:val="006C4712"/>
    <w:rsid w:val="006C47ED"/>
    <w:rsid w:val="006C4A2E"/>
    <w:rsid w:val="006C5096"/>
    <w:rsid w:val="006C6F95"/>
    <w:rsid w:val="006C77F8"/>
    <w:rsid w:val="006D0F9B"/>
    <w:rsid w:val="006D3A16"/>
    <w:rsid w:val="006D3ADB"/>
    <w:rsid w:val="006D4AC1"/>
    <w:rsid w:val="006D501F"/>
    <w:rsid w:val="006D5C91"/>
    <w:rsid w:val="006E06DA"/>
    <w:rsid w:val="006E18B0"/>
    <w:rsid w:val="006E1C0B"/>
    <w:rsid w:val="006E1F66"/>
    <w:rsid w:val="006E394F"/>
    <w:rsid w:val="006E703B"/>
    <w:rsid w:val="006F1229"/>
    <w:rsid w:val="006F2C72"/>
    <w:rsid w:val="006F5C24"/>
    <w:rsid w:val="00701F8C"/>
    <w:rsid w:val="00703912"/>
    <w:rsid w:val="00703C1C"/>
    <w:rsid w:val="007040F2"/>
    <w:rsid w:val="0070502D"/>
    <w:rsid w:val="00705783"/>
    <w:rsid w:val="0070760B"/>
    <w:rsid w:val="0071085C"/>
    <w:rsid w:val="00714492"/>
    <w:rsid w:val="00714B44"/>
    <w:rsid w:val="00715553"/>
    <w:rsid w:val="00716421"/>
    <w:rsid w:val="00716A84"/>
    <w:rsid w:val="0071719D"/>
    <w:rsid w:val="0072013F"/>
    <w:rsid w:val="00720656"/>
    <w:rsid w:val="007225FC"/>
    <w:rsid w:val="00722716"/>
    <w:rsid w:val="0072408B"/>
    <w:rsid w:val="00724AC7"/>
    <w:rsid w:val="0072708E"/>
    <w:rsid w:val="00730A4D"/>
    <w:rsid w:val="00733085"/>
    <w:rsid w:val="00733618"/>
    <w:rsid w:val="007336EC"/>
    <w:rsid w:val="00735204"/>
    <w:rsid w:val="007358F5"/>
    <w:rsid w:val="007372CF"/>
    <w:rsid w:val="007378F8"/>
    <w:rsid w:val="00737D96"/>
    <w:rsid w:val="0074074B"/>
    <w:rsid w:val="0074182B"/>
    <w:rsid w:val="00742D67"/>
    <w:rsid w:val="00744943"/>
    <w:rsid w:val="00745E7C"/>
    <w:rsid w:val="00746062"/>
    <w:rsid w:val="00747E40"/>
    <w:rsid w:val="007511FB"/>
    <w:rsid w:val="00754F18"/>
    <w:rsid w:val="0075508D"/>
    <w:rsid w:val="00757393"/>
    <w:rsid w:val="00760026"/>
    <w:rsid w:val="00762915"/>
    <w:rsid w:val="007635CF"/>
    <w:rsid w:val="00764FCE"/>
    <w:rsid w:val="00765477"/>
    <w:rsid w:val="007657B4"/>
    <w:rsid w:val="007657C1"/>
    <w:rsid w:val="00765F89"/>
    <w:rsid w:val="00771B05"/>
    <w:rsid w:val="00774DFA"/>
    <w:rsid w:val="007750D5"/>
    <w:rsid w:val="007760C6"/>
    <w:rsid w:val="00776CEA"/>
    <w:rsid w:val="007775D5"/>
    <w:rsid w:val="007801F0"/>
    <w:rsid w:val="007816CD"/>
    <w:rsid w:val="00781B10"/>
    <w:rsid w:val="00783393"/>
    <w:rsid w:val="00783920"/>
    <w:rsid w:val="00790385"/>
    <w:rsid w:val="00791DA7"/>
    <w:rsid w:val="00793D24"/>
    <w:rsid w:val="007951CA"/>
    <w:rsid w:val="00796672"/>
    <w:rsid w:val="00797304"/>
    <w:rsid w:val="007A0043"/>
    <w:rsid w:val="007A036B"/>
    <w:rsid w:val="007A05BB"/>
    <w:rsid w:val="007A0BB9"/>
    <w:rsid w:val="007A4017"/>
    <w:rsid w:val="007A5776"/>
    <w:rsid w:val="007A6C51"/>
    <w:rsid w:val="007A70E7"/>
    <w:rsid w:val="007B0AE5"/>
    <w:rsid w:val="007B0FE2"/>
    <w:rsid w:val="007B1803"/>
    <w:rsid w:val="007B203C"/>
    <w:rsid w:val="007B395B"/>
    <w:rsid w:val="007B548B"/>
    <w:rsid w:val="007B569F"/>
    <w:rsid w:val="007B5EF4"/>
    <w:rsid w:val="007B62AD"/>
    <w:rsid w:val="007B65DD"/>
    <w:rsid w:val="007B78E6"/>
    <w:rsid w:val="007C02F5"/>
    <w:rsid w:val="007C07DF"/>
    <w:rsid w:val="007C1661"/>
    <w:rsid w:val="007C189B"/>
    <w:rsid w:val="007C1D21"/>
    <w:rsid w:val="007C2094"/>
    <w:rsid w:val="007C2E1D"/>
    <w:rsid w:val="007C4147"/>
    <w:rsid w:val="007C4699"/>
    <w:rsid w:val="007C60A2"/>
    <w:rsid w:val="007C7820"/>
    <w:rsid w:val="007D0165"/>
    <w:rsid w:val="007D08EE"/>
    <w:rsid w:val="007D28B0"/>
    <w:rsid w:val="007D4BA1"/>
    <w:rsid w:val="007D7A13"/>
    <w:rsid w:val="007D7AFE"/>
    <w:rsid w:val="007E3AA2"/>
    <w:rsid w:val="007E6DB0"/>
    <w:rsid w:val="007F0128"/>
    <w:rsid w:val="007F0374"/>
    <w:rsid w:val="007F1A8F"/>
    <w:rsid w:val="007F1B82"/>
    <w:rsid w:val="007F244C"/>
    <w:rsid w:val="007F3454"/>
    <w:rsid w:val="007F3477"/>
    <w:rsid w:val="007F5379"/>
    <w:rsid w:val="007F7489"/>
    <w:rsid w:val="00800C3A"/>
    <w:rsid w:val="008024B6"/>
    <w:rsid w:val="0080360E"/>
    <w:rsid w:val="0080378E"/>
    <w:rsid w:val="00804279"/>
    <w:rsid w:val="00804392"/>
    <w:rsid w:val="0080469B"/>
    <w:rsid w:val="00804CFC"/>
    <w:rsid w:val="0080507B"/>
    <w:rsid w:val="00805136"/>
    <w:rsid w:val="00805AB6"/>
    <w:rsid w:val="00805D26"/>
    <w:rsid w:val="00806941"/>
    <w:rsid w:val="0081004A"/>
    <w:rsid w:val="00810407"/>
    <w:rsid w:val="00810BE1"/>
    <w:rsid w:val="0081173F"/>
    <w:rsid w:val="00812506"/>
    <w:rsid w:val="00817192"/>
    <w:rsid w:val="00817238"/>
    <w:rsid w:val="00817C5B"/>
    <w:rsid w:val="00820D3F"/>
    <w:rsid w:val="00822D6E"/>
    <w:rsid w:val="008243F8"/>
    <w:rsid w:val="00824DB3"/>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5241"/>
    <w:rsid w:val="00853119"/>
    <w:rsid w:val="00854674"/>
    <w:rsid w:val="008554CE"/>
    <w:rsid w:val="00857C7E"/>
    <w:rsid w:val="008609BC"/>
    <w:rsid w:val="00860DD8"/>
    <w:rsid w:val="00860DF7"/>
    <w:rsid w:val="0086173E"/>
    <w:rsid w:val="00862249"/>
    <w:rsid w:val="008628AE"/>
    <w:rsid w:val="00862FFD"/>
    <w:rsid w:val="0086338A"/>
    <w:rsid w:val="0086500E"/>
    <w:rsid w:val="0086519A"/>
    <w:rsid w:val="0086541D"/>
    <w:rsid w:val="00870890"/>
    <w:rsid w:val="00870B2D"/>
    <w:rsid w:val="00870C24"/>
    <w:rsid w:val="00870C35"/>
    <w:rsid w:val="008734FD"/>
    <w:rsid w:val="008743EE"/>
    <w:rsid w:val="00874F09"/>
    <w:rsid w:val="00875BBE"/>
    <w:rsid w:val="00877D82"/>
    <w:rsid w:val="00880532"/>
    <w:rsid w:val="00880780"/>
    <w:rsid w:val="0088202D"/>
    <w:rsid w:val="00885644"/>
    <w:rsid w:val="00885C29"/>
    <w:rsid w:val="00886C36"/>
    <w:rsid w:val="008912E1"/>
    <w:rsid w:val="00891882"/>
    <w:rsid w:val="00894B26"/>
    <w:rsid w:val="00896A55"/>
    <w:rsid w:val="008A05D8"/>
    <w:rsid w:val="008A25E0"/>
    <w:rsid w:val="008A2905"/>
    <w:rsid w:val="008A54DF"/>
    <w:rsid w:val="008A6280"/>
    <w:rsid w:val="008B41F5"/>
    <w:rsid w:val="008C03AC"/>
    <w:rsid w:val="008C1A1E"/>
    <w:rsid w:val="008C280B"/>
    <w:rsid w:val="008C29C3"/>
    <w:rsid w:val="008C2CC0"/>
    <w:rsid w:val="008C3246"/>
    <w:rsid w:val="008C3AC9"/>
    <w:rsid w:val="008C45E4"/>
    <w:rsid w:val="008C7460"/>
    <w:rsid w:val="008C77C5"/>
    <w:rsid w:val="008D0C37"/>
    <w:rsid w:val="008D1134"/>
    <w:rsid w:val="008D181E"/>
    <w:rsid w:val="008D2719"/>
    <w:rsid w:val="008D30FB"/>
    <w:rsid w:val="008D3398"/>
    <w:rsid w:val="008D5707"/>
    <w:rsid w:val="008D6EA4"/>
    <w:rsid w:val="008D6F5D"/>
    <w:rsid w:val="008E2C07"/>
    <w:rsid w:val="008E3711"/>
    <w:rsid w:val="008E7C5D"/>
    <w:rsid w:val="008F016B"/>
    <w:rsid w:val="008F165A"/>
    <w:rsid w:val="008F4A4F"/>
    <w:rsid w:val="008F5DB1"/>
    <w:rsid w:val="008F7520"/>
    <w:rsid w:val="0090099F"/>
    <w:rsid w:val="00903A5B"/>
    <w:rsid w:val="00905CBE"/>
    <w:rsid w:val="00907639"/>
    <w:rsid w:val="00911548"/>
    <w:rsid w:val="00911D8C"/>
    <w:rsid w:val="009122A9"/>
    <w:rsid w:val="00912A13"/>
    <w:rsid w:val="00913BCF"/>
    <w:rsid w:val="00914A54"/>
    <w:rsid w:val="009158C0"/>
    <w:rsid w:val="00921389"/>
    <w:rsid w:val="009221B3"/>
    <w:rsid w:val="00924092"/>
    <w:rsid w:val="009245B6"/>
    <w:rsid w:val="00930A36"/>
    <w:rsid w:val="00930FA9"/>
    <w:rsid w:val="009315CA"/>
    <w:rsid w:val="00936559"/>
    <w:rsid w:val="00937A96"/>
    <w:rsid w:val="00940113"/>
    <w:rsid w:val="00942EF3"/>
    <w:rsid w:val="0094511A"/>
    <w:rsid w:val="009453F3"/>
    <w:rsid w:val="009455DF"/>
    <w:rsid w:val="00951010"/>
    <w:rsid w:val="009510A7"/>
    <w:rsid w:val="00952618"/>
    <w:rsid w:val="00952B8D"/>
    <w:rsid w:val="00952FC0"/>
    <w:rsid w:val="00953854"/>
    <w:rsid w:val="00953DB5"/>
    <w:rsid w:val="00954BD2"/>
    <w:rsid w:val="009617D9"/>
    <w:rsid w:val="0096250D"/>
    <w:rsid w:val="00962D48"/>
    <w:rsid w:val="00964A9D"/>
    <w:rsid w:val="009653B5"/>
    <w:rsid w:val="00966E7E"/>
    <w:rsid w:val="00975533"/>
    <w:rsid w:val="009776EE"/>
    <w:rsid w:val="00981243"/>
    <w:rsid w:val="00983EDA"/>
    <w:rsid w:val="0098407F"/>
    <w:rsid w:val="0098412D"/>
    <w:rsid w:val="009843CA"/>
    <w:rsid w:val="00985D4E"/>
    <w:rsid w:val="0098623A"/>
    <w:rsid w:val="00986DEC"/>
    <w:rsid w:val="009906A9"/>
    <w:rsid w:val="00990923"/>
    <w:rsid w:val="00992592"/>
    <w:rsid w:val="0099263C"/>
    <w:rsid w:val="00993021"/>
    <w:rsid w:val="009934BF"/>
    <w:rsid w:val="009936C7"/>
    <w:rsid w:val="009948CA"/>
    <w:rsid w:val="0099492A"/>
    <w:rsid w:val="0099782B"/>
    <w:rsid w:val="00997F7F"/>
    <w:rsid w:val="009A0C11"/>
    <w:rsid w:val="009A1363"/>
    <w:rsid w:val="009A2F36"/>
    <w:rsid w:val="009A4B78"/>
    <w:rsid w:val="009A6DE7"/>
    <w:rsid w:val="009B0628"/>
    <w:rsid w:val="009B0801"/>
    <w:rsid w:val="009B1070"/>
    <w:rsid w:val="009B481E"/>
    <w:rsid w:val="009B6FCF"/>
    <w:rsid w:val="009B74F1"/>
    <w:rsid w:val="009C0031"/>
    <w:rsid w:val="009C116B"/>
    <w:rsid w:val="009C1587"/>
    <w:rsid w:val="009C1FAC"/>
    <w:rsid w:val="009C2A23"/>
    <w:rsid w:val="009C30BA"/>
    <w:rsid w:val="009C336F"/>
    <w:rsid w:val="009C607E"/>
    <w:rsid w:val="009D550B"/>
    <w:rsid w:val="009D5E1F"/>
    <w:rsid w:val="009D6ABF"/>
    <w:rsid w:val="009E085B"/>
    <w:rsid w:val="009E1170"/>
    <w:rsid w:val="009E11E2"/>
    <w:rsid w:val="009E353D"/>
    <w:rsid w:val="009E39EB"/>
    <w:rsid w:val="009E408B"/>
    <w:rsid w:val="009E5935"/>
    <w:rsid w:val="009E5C99"/>
    <w:rsid w:val="009E7077"/>
    <w:rsid w:val="009F322C"/>
    <w:rsid w:val="009F3665"/>
    <w:rsid w:val="009F482B"/>
    <w:rsid w:val="009F7123"/>
    <w:rsid w:val="009F7D4C"/>
    <w:rsid w:val="00A01004"/>
    <w:rsid w:val="00A020AE"/>
    <w:rsid w:val="00A02E83"/>
    <w:rsid w:val="00A0313B"/>
    <w:rsid w:val="00A0341C"/>
    <w:rsid w:val="00A03E4B"/>
    <w:rsid w:val="00A0649F"/>
    <w:rsid w:val="00A06B24"/>
    <w:rsid w:val="00A10C25"/>
    <w:rsid w:val="00A10D2A"/>
    <w:rsid w:val="00A12B99"/>
    <w:rsid w:val="00A14115"/>
    <w:rsid w:val="00A165CC"/>
    <w:rsid w:val="00A16DEB"/>
    <w:rsid w:val="00A176DE"/>
    <w:rsid w:val="00A2013D"/>
    <w:rsid w:val="00A218D3"/>
    <w:rsid w:val="00A25641"/>
    <w:rsid w:val="00A26426"/>
    <w:rsid w:val="00A27C6B"/>
    <w:rsid w:val="00A30E79"/>
    <w:rsid w:val="00A31B97"/>
    <w:rsid w:val="00A3248F"/>
    <w:rsid w:val="00A3341A"/>
    <w:rsid w:val="00A350CB"/>
    <w:rsid w:val="00A3799B"/>
    <w:rsid w:val="00A40D56"/>
    <w:rsid w:val="00A416BC"/>
    <w:rsid w:val="00A44233"/>
    <w:rsid w:val="00A44B7B"/>
    <w:rsid w:val="00A44CB4"/>
    <w:rsid w:val="00A46786"/>
    <w:rsid w:val="00A47A4A"/>
    <w:rsid w:val="00A50034"/>
    <w:rsid w:val="00A52375"/>
    <w:rsid w:val="00A54120"/>
    <w:rsid w:val="00A54B57"/>
    <w:rsid w:val="00A600A3"/>
    <w:rsid w:val="00A6032F"/>
    <w:rsid w:val="00A6205B"/>
    <w:rsid w:val="00A65A77"/>
    <w:rsid w:val="00A67039"/>
    <w:rsid w:val="00A67C8E"/>
    <w:rsid w:val="00A72700"/>
    <w:rsid w:val="00A73277"/>
    <w:rsid w:val="00A732D7"/>
    <w:rsid w:val="00A74485"/>
    <w:rsid w:val="00A7696D"/>
    <w:rsid w:val="00A7713E"/>
    <w:rsid w:val="00A7758C"/>
    <w:rsid w:val="00A853EE"/>
    <w:rsid w:val="00A8674A"/>
    <w:rsid w:val="00A92474"/>
    <w:rsid w:val="00A928AD"/>
    <w:rsid w:val="00A935E6"/>
    <w:rsid w:val="00A939EE"/>
    <w:rsid w:val="00A96E1E"/>
    <w:rsid w:val="00AA23AB"/>
    <w:rsid w:val="00AA4006"/>
    <w:rsid w:val="00AA53C6"/>
    <w:rsid w:val="00AB03D2"/>
    <w:rsid w:val="00AB114D"/>
    <w:rsid w:val="00AB327B"/>
    <w:rsid w:val="00AB428B"/>
    <w:rsid w:val="00AB444D"/>
    <w:rsid w:val="00AB5489"/>
    <w:rsid w:val="00AB5CB1"/>
    <w:rsid w:val="00AB5DB8"/>
    <w:rsid w:val="00AB6B65"/>
    <w:rsid w:val="00AC05EB"/>
    <w:rsid w:val="00AC15B0"/>
    <w:rsid w:val="00AC3418"/>
    <w:rsid w:val="00AC4290"/>
    <w:rsid w:val="00AC5346"/>
    <w:rsid w:val="00AC6A2C"/>
    <w:rsid w:val="00AC7265"/>
    <w:rsid w:val="00AD1433"/>
    <w:rsid w:val="00AD2BCA"/>
    <w:rsid w:val="00AD3490"/>
    <w:rsid w:val="00AD379E"/>
    <w:rsid w:val="00AD3EB5"/>
    <w:rsid w:val="00AD4396"/>
    <w:rsid w:val="00AD5AE8"/>
    <w:rsid w:val="00AD66D2"/>
    <w:rsid w:val="00AD6EE2"/>
    <w:rsid w:val="00AD70A2"/>
    <w:rsid w:val="00AE173C"/>
    <w:rsid w:val="00AE77D6"/>
    <w:rsid w:val="00AF093D"/>
    <w:rsid w:val="00AF1784"/>
    <w:rsid w:val="00AF25B8"/>
    <w:rsid w:val="00AF281F"/>
    <w:rsid w:val="00AF2A8F"/>
    <w:rsid w:val="00B02FA8"/>
    <w:rsid w:val="00B04FED"/>
    <w:rsid w:val="00B071DB"/>
    <w:rsid w:val="00B07D17"/>
    <w:rsid w:val="00B1259B"/>
    <w:rsid w:val="00B12A0A"/>
    <w:rsid w:val="00B13202"/>
    <w:rsid w:val="00B165B1"/>
    <w:rsid w:val="00B2009B"/>
    <w:rsid w:val="00B20AF3"/>
    <w:rsid w:val="00B236C6"/>
    <w:rsid w:val="00B3374F"/>
    <w:rsid w:val="00B36CCF"/>
    <w:rsid w:val="00B36F2F"/>
    <w:rsid w:val="00B4135A"/>
    <w:rsid w:val="00B41B31"/>
    <w:rsid w:val="00B4299F"/>
    <w:rsid w:val="00B42C63"/>
    <w:rsid w:val="00B4531D"/>
    <w:rsid w:val="00B46057"/>
    <w:rsid w:val="00B473F5"/>
    <w:rsid w:val="00B50355"/>
    <w:rsid w:val="00B52730"/>
    <w:rsid w:val="00B52C8E"/>
    <w:rsid w:val="00B53E20"/>
    <w:rsid w:val="00B556E6"/>
    <w:rsid w:val="00B557D4"/>
    <w:rsid w:val="00B56D83"/>
    <w:rsid w:val="00B60F5C"/>
    <w:rsid w:val="00B61E1D"/>
    <w:rsid w:val="00B63EB9"/>
    <w:rsid w:val="00B63F8F"/>
    <w:rsid w:val="00B65BAC"/>
    <w:rsid w:val="00B74FF2"/>
    <w:rsid w:val="00B758B5"/>
    <w:rsid w:val="00B8007A"/>
    <w:rsid w:val="00B807FE"/>
    <w:rsid w:val="00B81B7A"/>
    <w:rsid w:val="00B844D1"/>
    <w:rsid w:val="00B865D3"/>
    <w:rsid w:val="00B87470"/>
    <w:rsid w:val="00B92E8D"/>
    <w:rsid w:val="00B95ED9"/>
    <w:rsid w:val="00B96C38"/>
    <w:rsid w:val="00BA1DB2"/>
    <w:rsid w:val="00BA1DC5"/>
    <w:rsid w:val="00BA2864"/>
    <w:rsid w:val="00BA3317"/>
    <w:rsid w:val="00BA43C2"/>
    <w:rsid w:val="00BA6E61"/>
    <w:rsid w:val="00BA77BB"/>
    <w:rsid w:val="00BB0114"/>
    <w:rsid w:val="00BB0444"/>
    <w:rsid w:val="00BB0E80"/>
    <w:rsid w:val="00BB0F07"/>
    <w:rsid w:val="00BB1E2C"/>
    <w:rsid w:val="00BB2CFA"/>
    <w:rsid w:val="00BB2D97"/>
    <w:rsid w:val="00BB4442"/>
    <w:rsid w:val="00BB4C01"/>
    <w:rsid w:val="00BB506E"/>
    <w:rsid w:val="00BB5BC7"/>
    <w:rsid w:val="00BB6801"/>
    <w:rsid w:val="00BB6EB7"/>
    <w:rsid w:val="00BB7ED9"/>
    <w:rsid w:val="00BC024E"/>
    <w:rsid w:val="00BC160F"/>
    <w:rsid w:val="00BC1FDE"/>
    <w:rsid w:val="00BC251C"/>
    <w:rsid w:val="00BC2A32"/>
    <w:rsid w:val="00BC2F8C"/>
    <w:rsid w:val="00BC55BE"/>
    <w:rsid w:val="00BC70AB"/>
    <w:rsid w:val="00BC70F3"/>
    <w:rsid w:val="00BC77EE"/>
    <w:rsid w:val="00BC7FEB"/>
    <w:rsid w:val="00BD071F"/>
    <w:rsid w:val="00BD1270"/>
    <w:rsid w:val="00BD1E6F"/>
    <w:rsid w:val="00BD225C"/>
    <w:rsid w:val="00BD25A9"/>
    <w:rsid w:val="00BD4AED"/>
    <w:rsid w:val="00BD6209"/>
    <w:rsid w:val="00BD7D52"/>
    <w:rsid w:val="00BD7E43"/>
    <w:rsid w:val="00BE0A6A"/>
    <w:rsid w:val="00BE0D6A"/>
    <w:rsid w:val="00BE1149"/>
    <w:rsid w:val="00BE242D"/>
    <w:rsid w:val="00BE4FDB"/>
    <w:rsid w:val="00BE63A3"/>
    <w:rsid w:val="00BF0196"/>
    <w:rsid w:val="00BF26A7"/>
    <w:rsid w:val="00BF2A33"/>
    <w:rsid w:val="00C001E8"/>
    <w:rsid w:val="00C01235"/>
    <w:rsid w:val="00C0319D"/>
    <w:rsid w:val="00C0396D"/>
    <w:rsid w:val="00C04848"/>
    <w:rsid w:val="00C06048"/>
    <w:rsid w:val="00C12957"/>
    <w:rsid w:val="00C129E0"/>
    <w:rsid w:val="00C13063"/>
    <w:rsid w:val="00C1393C"/>
    <w:rsid w:val="00C1604A"/>
    <w:rsid w:val="00C2248B"/>
    <w:rsid w:val="00C22826"/>
    <w:rsid w:val="00C238C4"/>
    <w:rsid w:val="00C23984"/>
    <w:rsid w:val="00C23B49"/>
    <w:rsid w:val="00C243FA"/>
    <w:rsid w:val="00C245BB"/>
    <w:rsid w:val="00C33366"/>
    <w:rsid w:val="00C3596E"/>
    <w:rsid w:val="00C3646B"/>
    <w:rsid w:val="00C36847"/>
    <w:rsid w:val="00C43686"/>
    <w:rsid w:val="00C43771"/>
    <w:rsid w:val="00C44210"/>
    <w:rsid w:val="00C46793"/>
    <w:rsid w:val="00C46AAA"/>
    <w:rsid w:val="00C4728D"/>
    <w:rsid w:val="00C50275"/>
    <w:rsid w:val="00C50A97"/>
    <w:rsid w:val="00C54E79"/>
    <w:rsid w:val="00C55402"/>
    <w:rsid w:val="00C55BE0"/>
    <w:rsid w:val="00C56E35"/>
    <w:rsid w:val="00C57123"/>
    <w:rsid w:val="00C57DC9"/>
    <w:rsid w:val="00C60E15"/>
    <w:rsid w:val="00C626F8"/>
    <w:rsid w:val="00C641FC"/>
    <w:rsid w:val="00C66FCE"/>
    <w:rsid w:val="00C67CDF"/>
    <w:rsid w:val="00C71174"/>
    <w:rsid w:val="00C73E9B"/>
    <w:rsid w:val="00C75337"/>
    <w:rsid w:val="00C759AA"/>
    <w:rsid w:val="00C8218E"/>
    <w:rsid w:val="00C82370"/>
    <w:rsid w:val="00C829F9"/>
    <w:rsid w:val="00C83DD8"/>
    <w:rsid w:val="00C844A0"/>
    <w:rsid w:val="00C857BE"/>
    <w:rsid w:val="00C87D5E"/>
    <w:rsid w:val="00C90498"/>
    <w:rsid w:val="00C926E8"/>
    <w:rsid w:val="00C968EF"/>
    <w:rsid w:val="00CA0929"/>
    <w:rsid w:val="00CA2F3B"/>
    <w:rsid w:val="00CA32CA"/>
    <w:rsid w:val="00CA34CD"/>
    <w:rsid w:val="00CA4ACE"/>
    <w:rsid w:val="00CA7BA6"/>
    <w:rsid w:val="00CA7BDF"/>
    <w:rsid w:val="00CA7EBD"/>
    <w:rsid w:val="00CB1352"/>
    <w:rsid w:val="00CB2E4C"/>
    <w:rsid w:val="00CB3D55"/>
    <w:rsid w:val="00CB5CBF"/>
    <w:rsid w:val="00CB6595"/>
    <w:rsid w:val="00CB7082"/>
    <w:rsid w:val="00CB78B2"/>
    <w:rsid w:val="00CC04EB"/>
    <w:rsid w:val="00CC1E56"/>
    <w:rsid w:val="00CC2645"/>
    <w:rsid w:val="00CC3146"/>
    <w:rsid w:val="00CC3883"/>
    <w:rsid w:val="00CC4CBA"/>
    <w:rsid w:val="00CC591A"/>
    <w:rsid w:val="00CC6053"/>
    <w:rsid w:val="00CC67D2"/>
    <w:rsid w:val="00CD0C5B"/>
    <w:rsid w:val="00CD2129"/>
    <w:rsid w:val="00CD3E67"/>
    <w:rsid w:val="00CD400E"/>
    <w:rsid w:val="00CD5047"/>
    <w:rsid w:val="00CD5696"/>
    <w:rsid w:val="00CD6DA8"/>
    <w:rsid w:val="00CE23F9"/>
    <w:rsid w:val="00CE379B"/>
    <w:rsid w:val="00CE4D72"/>
    <w:rsid w:val="00CE50E3"/>
    <w:rsid w:val="00CE5C5E"/>
    <w:rsid w:val="00CE5FE2"/>
    <w:rsid w:val="00CE60B4"/>
    <w:rsid w:val="00CE6890"/>
    <w:rsid w:val="00CF1238"/>
    <w:rsid w:val="00CF2233"/>
    <w:rsid w:val="00CF3284"/>
    <w:rsid w:val="00CF5DF3"/>
    <w:rsid w:val="00CF6030"/>
    <w:rsid w:val="00CF62A3"/>
    <w:rsid w:val="00D01A8D"/>
    <w:rsid w:val="00D01CFB"/>
    <w:rsid w:val="00D058B8"/>
    <w:rsid w:val="00D116FB"/>
    <w:rsid w:val="00D135DE"/>
    <w:rsid w:val="00D13BA4"/>
    <w:rsid w:val="00D1490E"/>
    <w:rsid w:val="00D16008"/>
    <w:rsid w:val="00D209B4"/>
    <w:rsid w:val="00D22FD8"/>
    <w:rsid w:val="00D247CB"/>
    <w:rsid w:val="00D24E8D"/>
    <w:rsid w:val="00D2646F"/>
    <w:rsid w:val="00D26EF9"/>
    <w:rsid w:val="00D30A34"/>
    <w:rsid w:val="00D322D2"/>
    <w:rsid w:val="00D32651"/>
    <w:rsid w:val="00D327B1"/>
    <w:rsid w:val="00D33B0E"/>
    <w:rsid w:val="00D34FA3"/>
    <w:rsid w:val="00D359A5"/>
    <w:rsid w:val="00D35E39"/>
    <w:rsid w:val="00D36397"/>
    <w:rsid w:val="00D3648B"/>
    <w:rsid w:val="00D36723"/>
    <w:rsid w:val="00D36BB3"/>
    <w:rsid w:val="00D40184"/>
    <w:rsid w:val="00D40467"/>
    <w:rsid w:val="00D40F36"/>
    <w:rsid w:val="00D41B15"/>
    <w:rsid w:val="00D42376"/>
    <w:rsid w:val="00D43B9D"/>
    <w:rsid w:val="00D459C5"/>
    <w:rsid w:val="00D45F36"/>
    <w:rsid w:val="00D46990"/>
    <w:rsid w:val="00D50BCB"/>
    <w:rsid w:val="00D51CEB"/>
    <w:rsid w:val="00D52130"/>
    <w:rsid w:val="00D52C84"/>
    <w:rsid w:val="00D54292"/>
    <w:rsid w:val="00D561A5"/>
    <w:rsid w:val="00D57C2B"/>
    <w:rsid w:val="00D60414"/>
    <w:rsid w:val="00D624DD"/>
    <w:rsid w:val="00D67087"/>
    <w:rsid w:val="00D70820"/>
    <w:rsid w:val="00D70FE0"/>
    <w:rsid w:val="00D742CC"/>
    <w:rsid w:val="00D76394"/>
    <w:rsid w:val="00D811AD"/>
    <w:rsid w:val="00D813A0"/>
    <w:rsid w:val="00D8161F"/>
    <w:rsid w:val="00D82158"/>
    <w:rsid w:val="00D83580"/>
    <w:rsid w:val="00D8380F"/>
    <w:rsid w:val="00D84238"/>
    <w:rsid w:val="00D84247"/>
    <w:rsid w:val="00D846BA"/>
    <w:rsid w:val="00D852C8"/>
    <w:rsid w:val="00D90798"/>
    <w:rsid w:val="00D929B0"/>
    <w:rsid w:val="00D938BE"/>
    <w:rsid w:val="00D93CE2"/>
    <w:rsid w:val="00D93DD9"/>
    <w:rsid w:val="00D94176"/>
    <w:rsid w:val="00D95226"/>
    <w:rsid w:val="00D95CC2"/>
    <w:rsid w:val="00D96AA8"/>
    <w:rsid w:val="00DA0F6B"/>
    <w:rsid w:val="00DA1F8B"/>
    <w:rsid w:val="00DA28D2"/>
    <w:rsid w:val="00DA44AF"/>
    <w:rsid w:val="00DA48AF"/>
    <w:rsid w:val="00DA54F0"/>
    <w:rsid w:val="00DB08DB"/>
    <w:rsid w:val="00DB454A"/>
    <w:rsid w:val="00DB57F6"/>
    <w:rsid w:val="00DB58EF"/>
    <w:rsid w:val="00DB6859"/>
    <w:rsid w:val="00DB6E82"/>
    <w:rsid w:val="00DB7D0C"/>
    <w:rsid w:val="00DC0385"/>
    <w:rsid w:val="00DC07E0"/>
    <w:rsid w:val="00DC23B1"/>
    <w:rsid w:val="00DC2E28"/>
    <w:rsid w:val="00DC33C3"/>
    <w:rsid w:val="00DC3EFC"/>
    <w:rsid w:val="00DC4500"/>
    <w:rsid w:val="00DC5308"/>
    <w:rsid w:val="00DC70D0"/>
    <w:rsid w:val="00DC75D5"/>
    <w:rsid w:val="00DC7ECA"/>
    <w:rsid w:val="00DD361A"/>
    <w:rsid w:val="00DD4385"/>
    <w:rsid w:val="00DD4BB5"/>
    <w:rsid w:val="00DD501E"/>
    <w:rsid w:val="00DD5C73"/>
    <w:rsid w:val="00DD7443"/>
    <w:rsid w:val="00DE23DB"/>
    <w:rsid w:val="00DE3FE0"/>
    <w:rsid w:val="00DE4565"/>
    <w:rsid w:val="00DE45C0"/>
    <w:rsid w:val="00DE5051"/>
    <w:rsid w:val="00DE6BF2"/>
    <w:rsid w:val="00DF0E3C"/>
    <w:rsid w:val="00DF2511"/>
    <w:rsid w:val="00DF4712"/>
    <w:rsid w:val="00DF4FDE"/>
    <w:rsid w:val="00DF5E26"/>
    <w:rsid w:val="00DF6B17"/>
    <w:rsid w:val="00DF7564"/>
    <w:rsid w:val="00DF7854"/>
    <w:rsid w:val="00E00523"/>
    <w:rsid w:val="00E014F4"/>
    <w:rsid w:val="00E0189B"/>
    <w:rsid w:val="00E01EEC"/>
    <w:rsid w:val="00E04516"/>
    <w:rsid w:val="00E077BD"/>
    <w:rsid w:val="00E07F79"/>
    <w:rsid w:val="00E107D0"/>
    <w:rsid w:val="00E110C4"/>
    <w:rsid w:val="00E11653"/>
    <w:rsid w:val="00E11F19"/>
    <w:rsid w:val="00E130CC"/>
    <w:rsid w:val="00E14402"/>
    <w:rsid w:val="00E14866"/>
    <w:rsid w:val="00E16F65"/>
    <w:rsid w:val="00E17652"/>
    <w:rsid w:val="00E17810"/>
    <w:rsid w:val="00E17D57"/>
    <w:rsid w:val="00E21ACC"/>
    <w:rsid w:val="00E21FDD"/>
    <w:rsid w:val="00E22187"/>
    <w:rsid w:val="00E222D1"/>
    <w:rsid w:val="00E2241F"/>
    <w:rsid w:val="00E26DDB"/>
    <w:rsid w:val="00E27AE4"/>
    <w:rsid w:val="00E30790"/>
    <w:rsid w:val="00E30CF3"/>
    <w:rsid w:val="00E31230"/>
    <w:rsid w:val="00E3205F"/>
    <w:rsid w:val="00E32C44"/>
    <w:rsid w:val="00E3307F"/>
    <w:rsid w:val="00E36228"/>
    <w:rsid w:val="00E37285"/>
    <w:rsid w:val="00E375FD"/>
    <w:rsid w:val="00E411C2"/>
    <w:rsid w:val="00E422A2"/>
    <w:rsid w:val="00E4339B"/>
    <w:rsid w:val="00E4436F"/>
    <w:rsid w:val="00E4524C"/>
    <w:rsid w:val="00E464C7"/>
    <w:rsid w:val="00E53D35"/>
    <w:rsid w:val="00E55A02"/>
    <w:rsid w:val="00E55A65"/>
    <w:rsid w:val="00E57A95"/>
    <w:rsid w:val="00E60046"/>
    <w:rsid w:val="00E61F83"/>
    <w:rsid w:val="00E635DD"/>
    <w:rsid w:val="00E63C98"/>
    <w:rsid w:val="00E63D49"/>
    <w:rsid w:val="00E64AC0"/>
    <w:rsid w:val="00E64F97"/>
    <w:rsid w:val="00E66F50"/>
    <w:rsid w:val="00E80A51"/>
    <w:rsid w:val="00E81417"/>
    <w:rsid w:val="00E82596"/>
    <w:rsid w:val="00E82784"/>
    <w:rsid w:val="00E82C52"/>
    <w:rsid w:val="00E82E0A"/>
    <w:rsid w:val="00E845C7"/>
    <w:rsid w:val="00E846EB"/>
    <w:rsid w:val="00E850B6"/>
    <w:rsid w:val="00E8751C"/>
    <w:rsid w:val="00E8775F"/>
    <w:rsid w:val="00E93363"/>
    <w:rsid w:val="00E961E1"/>
    <w:rsid w:val="00E97A4E"/>
    <w:rsid w:val="00EA196B"/>
    <w:rsid w:val="00EA70E8"/>
    <w:rsid w:val="00EB26C6"/>
    <w:rsid w:val="00EB4166"/>
    <w:rsid w:val="00EB436D"/>
    <w:rsid w:val="00EB4F79"/>
    <w:rsid w:val="00EB64B8"/>
    <w:rsid w:val="00EB6846"/>
    <w:rsid w:val="00EB7743"/>
    <w:rsid w:val="00EC09A9"/>
    <w:rsid w:val="00EC323B"/>
    <w:rsid w:val="00EC3C7E"/>
    <w:rsid w:val="00EC4872"/>
    <w:rsid w:val="00EC4919"/>
    <w:rsid w:val="00EC4CAB"/>
    <w:rsid w:val="00EC5524"/>
    <w:rsid w:val="00EC5D99"/>
    <w:rsid w:val="00EC5EF3"/>
    <w:rsid w:val="00EC6239"/>
    <w:rsid w:val="00EC736F"/>
    <w:rsid w:val="00ED04E2"/>
    <w:rsid w:val="00ED1016"/>
    <w:rsid w:val="00ED1A0D"/>
    <w:rsid w:val="00ED27AD"/>
    <w:rsid w:val="00ED30CF"/>
    <w:rsid w:val="00ED3349"/>
    <w:rsid w:val="00ED3BE5"/>
    <w:rsid w:val="00ED5527"/>
    <w:rsid w:val="00ED6950"/>
    <w:rsid w:val="00ED6C20"/>
    <w:rsid w:val="00EE0142"/>
    <w:rsid w:val="00EE0637"/>
    <w:rsid w:val="00EE0738"/>
    <w:rsid w:val="00EE15F4"/>
    <w:rsid w:val="00EE55B4"/>
    <w:rsid w:val="00EF0CD5"/>
    <w:rsid w:val="00EF138C"/>
    <w:rsid w:val="00EF4F64"/>
    <w:rsid w:val="00EF6641"/>
    <w:rsid w:val="00EF71A0"/>
    <w:rsid w:val="00F00F2F"/>
    <w:rsid w:val="00F01369"/>
    <w:rsid w:val="00F03DB4"/>
    <w:rsid w:val="00F05616"/>
    <w:rsid w:val="00F05E58"/>
    <w:rsid w:val="00F067F6"/>
    <w:rsid w:val="00F07704"/>
    <w:rsid w:val="00F07EB6"/>
    <w:rsid w:val="00F1240F"/>
    <w:rsid w:val="00F12528"/>
    <w:rsid w:val="00F12BF3"/>
    <w:rsid w:val="00F135EE"/>
    <w:rsid w:val="00F1495E"/>
    <w:rsid w:val="00F15CB3"/>
    <w:rsid w:val="00F160BF"/>
    <w:rsid w:val="00F20804"/>
    <w:rsid w:val="00F229AE"/>
    <w:rsid w:val="00F252E2"/>
    <w:rsid w:val="00F27BD7"/>
    <w:rsid w:val="00F27C38"/>
    <w:rsid w:val="00F32082"/>
    <w:rsid w:val="00F32119"/>
    <w:rsid w:val="00F3268F"/>
    <w:rsid w:val="00F3463E"/>
    <w:rsid w:val="00F36016"/>
    <w:rsid w:val="00F36DCB"/>
    <w:rsid w:val="00F408CD"/>
    <w:rsid w:val="00F43F87"/>
    <w:rsid w:val="00F44053"/>
    <w:rsid w:val="00F44B2E"/>
    <w:rsid w:val="00F44B6C"/>
    <w:rsid w:val="00F45B4F"/>
    <w:rsid w:val="00F45DB3"/>
    <w:rsid w:val="00F462E2"/>
    <w:rsid w:val="00F473FB"/>
    <w:rsid w:val="00F5111C"/>
    <w:rsid w:val="00F51399"/>
    <w:rsid w:val="00F522E3"/>
    <w:rsid w:val="00F52606"/>
    <w:rsid w:val="00F53556"/>
    <w:rsid w:val="00F5661A"/>
    <w:rsid w:val="00F57CAC"/>
    <w:rsid w:val="00F600D1"/>
    <w:rsid w:val="00F60E9C"/>
    <w:rsid w:val="00F62534"/>
    <w:rsid w:val="00F643BF"/>
    <w:rsid w:val="00F6775A"/>
    <w:rsid w:val="00F70366"/>
    <w:rsid w:val="00F70628"/>
    <w:rsid w:val="00F71FEC"/>
    <w:rsid w:val="00F73B8D"/>
    <w:rsid w:val="00F73F85"/>
    <w:rsid w:val="00F74941"/>
    <w:rsid w:val="00F74C26"/>
    <w:rsid w:val="00F77060"/>
    <w:rsid w:val="00F77310"/>
    <w:rsid w:val="00F85B0B"/>
    <w:rsid w:val="00F86D7A"/>
    <w:rsid w:val="00F90D03"/>
    <w:rsid w:val="00F90E5A"/>
    <w:rsid w:val="00F92078"/>
    <w:rsid w:val="00F93546"/>
    <w:rsid w:val="00FA2271"/>
    <w:rsid w:val="00FA2CBF"/>
    <w:rsid w:val="00FA5198"/>
    <w:rsid w:val="00FB2090"/>
    <w:rsid w:val="00FB244F"/>
    <w:rsid w:val="00FB2ADB"/>
    <w:rsid w:val="00FB2B2F"/>
    <w:rsid w:val="00FB5F79"/>
    <w:rsid w:val="00FB7E72"/>
    <w:rsid w:val="00FC12F5"/>
    <w:rsid w:val="00FC29AC"/>
    <w:rsid w:val="00FC5033"/>
    <w:rsid w:val="00FC5502"/>
    <w:rsid w:val="00FC558E"/>
    <w:rsid w:val="00FC730F"/>
    <w:rsid w:val="00FC76DE"/>
    <w:rsid w:val="00FC7FB6"/>
    <w:rsid w:val="00FD06AF"/>
    <w:rsid w:val="00FD0B0C"/>
    <w:rsid w:val="00FD1E11"/>
    <w:rsid w:val="00FD20DD"/>
    <w:rsid w:val="00FD3D41"/>
    <w:rsid w:val="00FD4201"/>
    <w:rsid w:val="00FD522C"/>
    <w:rsid w:val="00FD5ADD"/>
    <w:rsid w:val="00FD6F4C"/>
    <w:rsid w:val="00FE01B0"/>
    <w:rsid w:val="00FE03A4"/>
    <w:rsid w:val="00FE3262"/>
    <w:rsid w:val="00FE45CC"/>
    <w:rsid w:val="00FE4BAA"/>
    <w:rsid w:val="00FE7332"/>
    <w:rsid w:val="00FF07A0"/>
    <w:rsid w:val="00FF0A3D"/>
    <w:rsid w:val="00FF23A3"/>
    <w:rsid w:val="00FF2DB2"/>
    <w:rsid w:val="00FF5CE3"/>
    <w:rsid w:val="00FF72B5"/>
    <w:rsid w:val="036E22AD"/>
    <w:rsid w:val="03CC21CB"/>
    <w:rsid w:val="04377778"/>
    <w:rsid w:val="04B75463"/>
    <w:rsid w:val="05615F60"/>
    <w:rsid w:val="059233EE"/>
    <w:rsid w:val="061A7DD8"/>
    <w:rsid w:val="07CF4038"/>
    <w:rsid w:val="089303A1"/>
    <w:rsid w:val="0A261F09"/>
    <w:rsid w:val="0A773EF1"/>
    <w:rsid w:val="0B30303F"/>
    <w:rsid w:val="0E701BFE"/>
    <w:rsid w:val="0EF02B6C"/>
    <w:rsid w:val="11B75DAA"/>
    <w:rsid w:val="12A135AF"/>
    <w:rsid w:val="164A1556"/>
    <w:rsid w:val="186C1260"/>
    <w:rsid w:val="18C1177B"/>
    <w:rsid w:val="1B171500"/>
    <w:rsid w:val="1B18764C"/>
    <w:rsid w:val="22F653D0"/>
    <w:rsid w:val="257F09F3"/>
    <w:rsid w:val="26A153DE"/>
    <w:rsid w:val="2A557F75"/>
    <w:rsid w:val="2C590A23"/>
    <w:rsid w:val="2F2E62F8"/>
    <w:rsid w:val="303845C1"/>
    <w:rsid w:val="30890978"/>
    <w:rsid w:val="311A6EF9"/>
    <w:rsid w:val="31442AF1"/>
    <w:rsid w:val="33527747"/>
    <w:rsid w:val="370E2BB4"/>
    <w:rsid w:val="379F0A81"/>
    <w:rsid w:val="394D6D12"/>
    <w:rsid w:val="3ABA7293"/>
    <w:rsid w:val="3C1A2DCC"/>
    <w:rsid w:val="3D826E7B"/>
    <w:rsid w:val="3EEF22EE"/>
    <w:rsid w:val="40833636"/>
    <w:rsid w:val="42726210"/>
    <w:rsid w:val="445157F9"/>
    <w:rsid w:val="452B1BA6"/>
    <w:rsid w:val="49CA530B"/>
    <w:rsid w:val="4EDA586A"/>
    <w:rsid w:val="51165E00"/>
    <w:rsid w:val="51F71892"/>
    <w:rsid w:val="51FA302C"/>
    <w:rsid w:val="52791FB0"/>
    <w:rsid w:val="542C3436"/>
    <w:rsid w:val="54533445"/>
    <w:rsid w:val="561F12B3"/>
    <w:rsid w:val="5AC70DFE"/>
    <w:rsid w:val="5BE508A9"/>
    <w:rsid w:val="5C2018E1"/>
    <w:rsid w:val="5DCA41FA"/>
    <w:rsid w:val="5F872646"/>
    <w:rsid w:val="60D40EEC"/>
    <w:rsid w:val="61DE0274"/>
    <w:rsid w:val="61E3083D"/>
    <w:rsid w:val="62516C98"/>
    <w:rsid w:val="63320572"/>
    <w:rsid w:val="640A35A3"/>
    <w:rsid w:val="659F5F6D"/>
    <w:rsid w:val="68A84C56"/>
    <w:rsid w:val="6C184383"/>
    <w:rsid w:val="6C675697"/>
    <w:rsid w:val="6C9B47CA"/>
    <w:rsid w:val="6D5E04BB"/>
    <w:rsid w:val="6E0B6D9F"/>
    <w:rsid w:val="71CA3A0D"/>
    <w:rsid w:val="72800ED4"/>
    <w:rsid w:val="72EB27F1"/>
    <w:rsid w:val="73397A01"/>
    <w:rsid w:val="73E179F5"/>
    <w:rsid w:val="73EB6821"/>
    <w:rsid w:val="76C770D1"/>
    <w:rsid w:val="7755292F"/>
    <w:rsid w:val="796A4374"/>
    <w:rsid w:val="7A7D4503"/>
    <w:rsid w:val="7ADC4F19"/>
    <w:rsid w:val="7B315461"/>
    <w:rsid w:val="7D7D1851"/>
    <w:rsid w:val="7E6B2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E3A11"/>
  <w15:docId w15:val="{6BE22B26-3375-4496-A902-07E07513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customStyle="1" w:styleId="23">
    <w:name w:val="修订23"/>
    <w:hidden/>
    <w:uiPriority w:val="99"/>
    <w:unhideWhenUsed/>
    <w:qFormat/>
    <w:rPr>
      <w:rFonts w:ascii="宋体" w:hAnsi="宋体" w:cs="宋体"/>
      <w:sz w:val="24"/>
      <w:szCs w:val="24"/>
    </w:rPr>
  </w:style>
  <w:style w:type="paragraph" w:customStyle="1" w:styleId="24">
    <w:name w:val="修订24"/>
    <w:hidden/>
    <w:uiPriority w:val="99"/>
    <w:unhideWhenUsed/>
    <w:qFormat/>
    <w:rPr>
      <w:rFonts w:ascii="宋体" w:hAnsi="宋体" w:cs="宋体"/>
      <w:sz w:val="24"/>
      <w:szCs w:val="24"/>
    </w:rPr>
  </w:style>
  <w:style w:type="paragraph" w:customStyle="1" w:styleId="25">
    <w:name w:val="修订25"/>
    <w:hidden/>
    <w:uiPriority w:val="99"/>
    <w:unhideWhenUsed/>
    <w:qFormat/>
    <w:rPr>
      <w:rFonts w:ascii="宋体" w:hAnsi="宋体" w:cs="宋体"/>
      <w:sz w:val="24"/>
      <w:szCs w:val="24"/>
    </w:rPr>
  </w:style>
  <w:style w:type="paragraph" w:customStyle="1" w:styleId="26">
    <w:name w:val="修订26"/>
    <w:hidden/>
    <w:uiPriority w:val="99"/>
    <w:unhideWhenUsed/>
    <w:qFormat/>
    <w:rPr>
      <w:rFonts w:ascii="宋体" w:hAnsi="宋体" w:cs="宋体"/>
      <w:sz w:val="24"/>
      <w:szCs w:val="24"/>
    </w:rPr>
  </w:style>
  <w:style w:type="paragraph" w:customStyle="1" w:styleId="27">
    <w:name w:val="修订27"/>
    <w:hidden/>
    <w:uiPriority w:val="99"/>
    <w:unhideWhenUsed/>
    <w:qFormat/>
    <w:rPr>
      <w:rFonts w:ascii="宋体" w:hAnsi="宋体" w:cs="宋体"/>
      <w:sz w:val="24"/>
      <w:szCs w:val="24"/>
    </w:rPr>
  </w:style>
  <w:style w:type="character" w:customStyle="1" w:styleId="52">
    <w:name w:val="未处理的提及5"/>
    <w:basedOn w:val="a0"/>
    <w:uiPriority w:val="99"/>
    <w:semiHidden/>
    <w:unhideWhenUsed/>
    <w:qFormat/>
    <w:rPr>
      <w:color w:val="605E5C"/>
      <w:shd w:val="clear" w:color="auto" w:fill="E1DFDD"/>
    </w:rPr>
  </w:style>
  <w:style w:type="paragraph" w:customStyle="1" w:styleId="28">
    <w:name w:val="修订28"/>
    <w:hidden/>
    <w:uiPriority w:val="99"/>
    <w:unhideWhenUsed/>
    <w:qFormat/>
    <w:rPr>
      <w:rFonts w:ascii="宋体" w:hAnsi="宋体" w:cs="宋体"/>
      <w:sz w:val="24"/>
      <w:szCs w:val="24"/>
    </w:rPr>
  </w:style>
  <w:style w:type="character" w:customStyle="1" w:styleId="60">
    <w:name w:val="未处理的提及6"/>
    <w:basedOn w:val="a0"/>
    <w:uiPriority w:val="99"/>
    <w:semiHidden/>
    <w:unhideWhenUsed/>
    <w:qFormat/>
    <w:rPr>
      <w:color w:val="605E5C"/>
      <w:shd w:val="clear" w:color="auto" w:fill="E1DFDD"/>
    </w:rPr>
  </w:style>
  <w:style w:type="paragraph" w:customStyle="1" w:styleId="29">
    <w:name w:val="修订29"/>
    <w:hidden/>
    <w:uiPriority w:val="99"/>
    <w:unhideWhenUsed/>
    <w:qFormat/>
    <w:rPr>
      <w:rFonts w:ascii="宋体" w:hAnsi="宋体" w:cs="宋体"/>
      <w:sz w:val="24"/>
      <w:szCs w:val="24"/>
    </w:rPr>
  </w:style>
  <w:style w:type="character" w:customStyle="1" w:styleId="70">
    <w:name w:val="未处理的提及7"/>
    <w:basedOn w:val="a0"/>
    <w:uiPriority w:val="99"/>
    <w:semiHidden/>
    <w:unhideWhenUsed/>
    <w:qFormat/>
    <w:rPr>
      <w:color w:val="605E5C"/>
      <w:shd w:val="clear" w:color="auto" w:fill="E1DFDD"/>
    </w:rPr>
  </w:style>
  <w:style w:type="paragraph" w:styleId="af6">
    <w:name w:val="Revision"/>
    <w:hidden/>
    <w:uiPriority w:val="99"/>
    <w:unhideWhenUsed/>
    <w:rsid w:val="00A5237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ibo.com/ccfa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9f009504-7a9c-44d7-a662-de91c6fa202e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2FD156A4</paraID>
      <start>4</start>
      <end>5</end>
      <status>unmodified</status>
      <modifiedWord/>
      <trackRevisions>false</trackRevisions>
    </reviewItem>
    <reviewItem>
      <errorID>752c7e71-49ff-41cd-b9a0-58183b00914c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2FD156A4</paraID>
      <start>170</start>
      <end>172</end>
      <status>unmodified</status>
      <modifiedWord/>
      <trackRevisions>false</trackRevisions>
    </reviewItem>
    <reviewItem>
      <errorID>015a6c1f-41d3-40e6-b758-beab9380d70a</errorID>
      <errorWord>:</errorWord>
      <group>L1_Format</group>
      <groupName>格式问题</groupName>
      <ability>L2_HalfPunc_CN</ability>
      <abilityName/>
      <candidateList>
        <item>：</item>
      </candidateList>
      <explain>文本全半角错误。</explain>
      <paraID>6B8A4C77</paraID>
      <start>62</start>
      <end>63</end>
      <status>unmodified</status>
      <modifiedWord/>
      <trackRevisions>false</trackRevisions>
    </reviewItem>
    <reviewItem>
      <errorID>8f256a70-9ec8-4ad2-8e65-514d272b2d82</errorID>
      <errorWord>，</errorWord>
      <group>L1_Word</group>
      <groupName>字词问题</groupName>
      <ability>L2_Typo</ability>
      <abilityName>字词错误</abilityName>
      <candidateList>
        <item>，是</item>
      </candidateList>
      <explain/>
      <paraID>791C449F</paraID>
      <start>39</start>
      <end>40</end>
      <status>unmodified</status>
      <modifiedWord/>
      <trackRevisions>false</trackRevisions>
    </reviewItem>
    <reviewItem>
      <errorID>3fbd7103-f51f-4b50-a50c-199ab0d6396e</errorID>
      <errorWord>前提下</errorWord>
      <group>L1_Grammar</group>
      <groupName>语法问题</groupName>
      <ability>L2_Confusion</ability>
      <abilityName>结构混乱</abilityName>
      <candidateList>
        <item>前提</item>
      </candidateList>
      <explain>句子中可能存在两种以上的句法结构，导致结构混乱。</explain>
      <paraID> 291C215</paraID>
      <start>202</start>
      <end>205</end>
      <status>unmodified</status>
      <modifiedWord/>
      <trackRevisions>false</trackRevisions>
    </reviewItem>
    <reviewItem>
      <errorID>d1ace237-f91f-4ce0-9b70-fc5650845808</errorID>
      <errorWord>存</errorWord>
      <group>L1_Word</group>
      <groupName>字词问题</groupName>
      <ability>L2_Typo</ability>
      <abilityName>字词错误</abilityName>
      <candidateList>
        <item>存在</item>
      </candidateList>
      <explain/>
      <paraID> 291C215</paraID>
      <start>211</start>
      <end>212</end>
      <status>unmodified</status>
      <modifiedWord/>
      <trackRevisions>false</trackRevisions>
    </reviewItem>
    <reviewItem>
      <errorID>fdd56646-ecb3-48e0-a1f6-b45aa655fce6</errorID>
      <errorWord>存</errorWord>
      <group>L1_Word</group>
      <groupName>字词问题</groupName>
      <ability>L2_Typo</ability>
      <abilityName>字词错误</abilityName>
      <candidateList>
        <item>存在</item>
      </candidateList>
      <explain/>
      <paraID> 291C215</paraID>
      <start>234</start>
      <end>235</end>
      <status>unmodified</status>
      <modifiedWord/>
      <trackRevisions>false</trackRevisions>
    </reviewItem>
    <reviewItem>
      <errorID>41ac4742-dd66-4f3e-b9cb-03b51b44c8d2</errorID>
      <errorWord>处</errorWord>
      <group>L1_Word</group>
      <groupName>字词问题</groupName>
      <ability>L2_Typo</ability>
      <abilityName>字词错误</abilityName>
      <candidateList>
        <item>处于</item>
      </candidateList>
      <explain>〈动〉在某种地位或状态：～优势｜伤员～昏迷状态。</explain>
      <paraID> 93E1EB1</paraID>
      <start>52</start>
      <end>53</end>
      <status>unmodified</status>
      <modifiedWord/>
      <trackRevisions>false</trackRevisions>
    </reviewItem>
    <reviewItem>
      <errorID>fa3ed876-de05-4c18-8cdf-af7672314de2</errorID>
      <errorWord>下游人</errorWord>
      <group>L1_Word</group>
      <groupName>字词问题</groupName>
      <ability>L2_Typo</ability>
      <abilityName>字词错误</abilityName>
      <candidateList>
        <item>下游</item>
      </candidateList>
      <explain/>
      <paraID>2F2C2EB0</paraID>
      <start>47</start>
      <end>50</end>
      <status>unmodified</status>
      <modifiedWord/>
      <trackRevisions>false</trackRevisions>
    </reviewItem>
    <reviewItem>
      <errorID>dc3497ff-9398-457b-807e-35a0bd6d7504</errorID>
      <errorWord>提负</errorWord>
      <group>L1_Word</group>
      <groupName>字词问题</groupName>
      <ability>L2_Typo</ability>
      <abilityName>字词错误</abilityName>
      <candidateList>
        <item>提速</item>
      </candidateList>
      <explain/>
      <paraID>256671EF</paraID>
      <start>100</start>
      <end>102</end>
      <status>unmodified</status>
      <modifiedWord/>
      <trackRevisions>false</trackRevisions>
    </reviewItem>
    <reviewItem>
      <errorID>71862130-089b-4f85-bc4f-9efee3304a98</errorID>
      <errorWord>免费赠阅</errorWord>
      <group>L1_Word</group>
      <groupName>字词问题</groupName>
      <ability>L2_Typo</ability>
      <abilityName>字词错误</abilityName>
      <candidateList>
        <item>赠阅</item>
      </candidateList>
      <explain/>
      <paraID>4E217142</paraID>
      <start>5</start>
      <end>9</end>
      <status>unmodified</status>
      <modifiedWord/>
      <trackRevisions>false</trackRevisions>
    </reviewItem>
  </reviewItems>
  <config/>
</contractReview>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customXml/itemProps2.xml><?xml version="1.0" encoding="utf-8"?>
<ds:datastoreItem xmlns:ds="http://schemas.openxmlformats.org/officeDocument/2006/customXml" ds:itemID="{984A8485-BDD8-4C08-95B1-53EFCE11189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7</Pages>
  <Words>615</Words>
  <Characters>3512</Characters>
  <Application>Microsoft Office Word</Application>
  <DocSecurity>0</DocSecurity>
  <Lines>29</Lines>
  <Paragraphs>8</Paragraphs>
  <ScaleCrop>false</ScaleCrop>
  <Company>Microsoft</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84</cp:revision>
  <dcterms:created xsi:type="dcterms:W3CDTF">2026-05-12T12:01:00Z</dcterms:created>
  <dcterms:modified xsi:type="dcterms:W3CDTF">2026-05-28T09:31:00Z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2E118AEF56EB4407BAB4413A3247A6E1_13</vt:lpwstr>
  </property>
  <property fmtid="{D5CDD505-2E9C-101B-9397-08002B2CF9AE}" pid="4" name="KSOTemplateDocerSaveRecord">
    <vt:lpwstr>eyJoZGlkIjoiYmY2MzU0NDc0NWNjMTFiN2E5NTAwMzA2MWVhOGQ3YWQiLCJ1c2VySWQiOiIzNTU0NDA1NzAifQ==</vt:lpwstr>
  </property>
</Properties>
</file>